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B899E" w14:textId="6A4AFCC6" w:rsidR="00637F8D" w:rsidRPr="004F7A43" w:rsidRDefault="00E30784" w:rsidP="0087627A">
      <w:pPr>
        <w:jc w:val="right"/>
        <w:rPr>
          <w:rFonts w:asciiTheme="majorEastAsia" w:eastAsiaTheme="majorEastAsia" w:hAnsiTheme="majorEastAsia"/>
          <w:sz w:val="22"/>
          <w:szCs w:val="24"/>
          <w:lang w:eastAsia="zh-TW"/>
        </w:rPr>
      </w:pPr>
      <w:r w:rsidRPr="004F7A43">
        <w:rPr>
          <w:rFonts w:asciiTheme="majorEastAsia" w:eastAsiaTheme="majorEastAsia" w:hAnsiTheme="majorEastAsia"/>
          <w:sz w:val="22"/>
          <w:szCs w:val="24"/>
          <w:lang w:eastAsia="zh-CN"/>
        </w:rPr>
        <w:t>202</w:t>
      </w:r>
      <w:r w:rsidR="00E23E85">
        <w:rPr>
          <w:rFonts w:asciiTheme="majorEastAsia" w:eastAsiaTheme="majorEastAsia" w:hAnsiTheme="majorEastAsia"/>
          <w:sz w:val="22"/>
          <w:szCs w:val="24"/>
          <w:lang w:eastAsia="zh-CN"/>
        </w:rPr>
        <w:t>1</w:t>
      </w:r>
      <w:r w:rsidRPr="004F7A43">
        <w:rPr>
          <w:rFonts w:asciiTheme="majorEastAsia" w:eastAsiaTheme="majorEastAsia" w:hAnsiTheme="majorEastAsia"/>
          <w:sz w:val="22"/>
          <w:szCs w:val="24"/>
          <w:lang w:eastAsia="zh-CN"/>
        </w:rPr>
        <w:t>年</w:t>
      </w:r>
      <w:r w:rsidR="00E23E85">
        <w:rPr>
          <w:rFonts w:asciiTheme="majorEastAsia" w:eastAsiaTheme="majorEastAsia" w:hAnsiTheme="majorEastAsia" w:hint="eastAsia"/>
          <w:sz w:val="22"/>
          <w:szCs w:val="24"/>
          <w:lang w:eastAsia="zh-CN"/>
        </w:rPr>
        <w:t>1</w:t>
      </w:r>
      <w:r w:rsidRPr="004F7A43">
        <w:rPr>
          <w:rFonts w:asciiTheme="majorEastAsia" w:eastAsiaTheme="majorEastAsia" w:hAnsiTheme="majorEastAsia"/>
          <w:sz w:val="22"/>
          <w:szCs w:val="24"/>
          <w:lang w:eastAsia="zh-CN"/>
        </w:rPr>
        <w:t>月</w:t>
      </w:r>
      <w:r w:rsidR="00E23E85">
        <w:rPr>
          <w:rFonts w:asciiTheme="majorEastAsia" w:eastAsiaTheme="majorEastAsia" w:hAnsiTheme="majorEastAsia" w:hint="eastAsia"/>
          <w:sz w:val="22"/>
          <w:szCs w:val="24"/>
          <w:lang w:eastAsia="zh-CN"/>
        </w:rPr>
        <w:t>1</w:t>
      </w:r>
      <w:r w:rsidR="00374356">
        <w:rPr>
          <w:rFonts w:asciiTheme="majorEastAsia" w:eastAsiaTheme="majorEastAsia" w:hAnsiTheme="majorEastAsia"/>
          <w:sz w:val="22"/>
          <w:szCs w:val="24"/>
          <w:lang w:eastAsia="zh-CN"/>
        </w:rPr>
        <w:t>4</w:t>
      </w:r>
      <w:r w:rsidRPr="004F7A43">
        <w:rPr>
          <w:rFonts w:asciiTheme="majorEastAsia" w:eastAsiaTheme="majorEastAsia" w:hAnsiTheme="majorEastAsia"/>
          <w:sz w:val="22"/>
          <w:szCs w:val="24"/>
          <w:lang w:eastAsia="zh-CN"/>
        </w:rPr>
        <w:t>日</w:t>
      </w:r>
    </w:p>
    <w:p w14:paraId="393B3D2D" w14:textId="77777777" w:rsidR="00637F8D" w:rsidRPr="004F7A43" w:rsidRDefault="00637F8D" w:rsidP="00637F8D">
      <w:pPr>
        <w:jc w:val="right"/>
        <w:rPr>
          <w:rFonts w:asciiTheme="majorEastAsia" w:eastAsiaTheme="majorEastAsia" w:hAnsiTheme="majorEastAsia"/>
          <w:sz w:val="22"/>
          <w:szCs w:val="24"/>
          <w:lang w:eastAsia="zh-TW"/>
        </w:rPr>
      </w:pPr>
    </w:p>
    <w:p w14:paraId="30A6CBD4" w14:textId="2DD3F734" w:rsidR="0024363F" w:rsidRDefault="00412AD6" w:rsidP="00422B74">
      <w:pPr>
        <w:rPr>
          <w:rFonts w:asciiTheme="majorEastAsia" w:eastAsia="PMingLiU" w:hAnsiTheme="majorEastAsia"/>
          <w:sz w:val="22"/>
          <w:szCs w:val="24"/>
          <w:lang w:eastAsia="zh-TW"/>
        </w:rPr>
      </w:pPr>
      <w:r>
        <w:rPr>
          <w:rFonts w:asciiTheme="majorEastAsia" w:eastAsiaTheme="majorEastAsia" w:hAnsiTheme="majorEastAsia" w:hint="eastAsia"/>
          <w:sz w:val="22"/>
          <w:szCs w:val="24"/>
          <w:lang w:eastAsia="zh-CN"/>
        </w:rPr>
        <w:t>取引先様</w:t>
      </w:r>
      <w:r w:rsidR="00637F8D" w:rsidRPr="004F7A43">
        <w:rPr>
          <w:rFonts w:asciiTheme="majorEastAsia" w:eastAsiaTheme="majorEastAsia" w:hAnsiTheme="majorEastAsia" w:hint="eastAsia"/>
          <w:sz w:val="22"/>
          <w:szCs w:val="24"/>
          <w:lang w:eastAsia="zh-TW"/>
        </w:rPr>
        <w:t>各位</w:t>
      </w:r>
    </w:p>
    <w:p w14:paraId="09E64DC0" w14:textId="77777777" w:rsidR="00637F8D" w:rsidRPr="004F7A43" w:rsidRDefault="00637F8D" w:rsidP="0024363F">
      <w:pPr>
        <w:jc w:val="right"/>
        <w:rPr>
          <w:rFonts w:asciiTheme="majorEastAsia" w:eastAsiaTheme="majorEastAsia" w:hAnsiTheme="majorEastAsia" w:cs="ＭＳ Ｐゴシック"/>
          <w:color w:val="000000"/>
          <w:kern w:val="0"/>
          <w:sz w:val="22"/>
          <w:szCs w:val="24"/>
          <w:lang w:eastAsia="zh-TW"/>
        </w:rPr>
      </w:pPr>
      <w:r w:rsidRPr="004F7A43">
        <w:rPr>
          <w:rFonts w:asciiTheme="majorEastAsia" w:eastAsiaTheme="majorEastAsia" w:hAnsiTheme="majorEastAsia" w:cs="ＭＳ Ｐゴシック" w:hint="eastAsia"/>
          <w:color w:val="000000"/>
          <w:kern w:val="0"/>
          <w:sz w:val="22"/>
          <w:szCs w:val="24"/>
          <w:lang w:eastAsia="zh-TW"/>
        </w:rPr>
        <w:t>愛電株式会社</w:t>
      </w:r>
    </w:p>
    <w:p w14:paraId="63416809" w14:textId="77777777" w:rsidR="00155946" w:rsidRDefault="00303858" w:rsidP="00303858">
      <w:pPr>
        <w:wordWrap w:val="0"/>
        <w:jc w:val="right"/>
        <w:rPr>
          <w:rFonts w:asciiTheme="majorEastAsia" w:eastAsiaTheme="majorEastAsia" w:hAnsiTheme="majorEastAsia"/>
          <w:sz w:val="22"/>
          <w:szCs w:val="24"/>
          <w:lang w:eastAsia="zh-CN"/>
        </w:rPr>
      </w:pPr>
      <w:r>
        <w:rPr>
          <w:rFonts w:asciiTheme="majorEastAsia" w:eastAsiaTheme="majorEastAsia" w:hAnsiTheme="majorEastAsia" w:hint="eastAsia"/>
          <w:sz w:val="22"/>
          <w:szCs w:val="24"/>
          <w:lang w:eastAsia="zh-CN"/>
        </w:rPr>
        <w:t>代表取締役　清田　淳一</w:t>
      </w:r>
    </w:p>
    <w:p w14:paraId="5F40FE54" w14:textId="77777777" w:rsidR="00303858" w:rsidRPr="004F7A43" w:rsidRDefault="00303858" w:rsidP="00637F8D">
      <w:pPr>
        <w:rPr>
          <w:rFonts w:asciiTheme="majorEastAsia" w:eastAsiaTheme="majorEastAsia" w:hAnsiTheme="majorEastAsia"/>
          <w:sz w:val="22"/>
          <w:szCs w:val="24"/>
          <w:lang w:eastAsia="zh-CN"/>
        </w:rPr>
      </w:pPr>
    </w:p>
    <w:p w14:paraId="715D6166" w14:textId="71D2C4D6" w:rsidR="008F4A3C" w:rsidRDefault="00374356" w:rsidP="00C51690">
      <w:pPr>
        <w:ind w:firstLineChars="100" w:firstLine="241"/>
        <w:jc w:val="center"/>
        <w:rPr>
          <w:rFonts w:asciiTheme="majorEastAsia" w:eastAsiaTheme="majorEastAsia" w:hAnsiTheme="majorEastAsia"/>
          <w:b/>
          <w:sz w:val="24"/>
          <w:szCs w:val="24"/>
        </w:rPr>
      </w:pPr>
      <w:r w:rsidRPr="00B002CC">
        <w:rPr>
          <w:rFonts w:asciiTheme="majorEastAsia" w:eastAsiaTheme="majorEastAsia" w:hAnsiTheme="majorEastAsia" w:hint="eastAsia"/>
          <w:b/>
          <w:sz w:val="24"/>
          <w:szCs w:val="24"/>
        </w:rPr>
        <w:t>【対象拠点追加】</w:t>
      </w:r>
      <w:r w:rsidR="00416A3E" w:rsidRPr="00416A3E">
        <w:rPr>
          <w:rFonts w:asciiTheme="majorEastAsia" w:eastAsiaTheme="majorEastAsia" w:hAnsiTheme="majorEastAsia" w:hint="eastAsia"/>
          <w:b/>
          <w:sz w:val="24"/>
          <w:szCs w:val="24"/>
        </w:rPr>
        <w:t>勤務体制変更（緊急事態宣言対応）のお知らせ</w:t>
      </w:r>
    </w:p>
    <w:p w14:paraId="02095680" w14:textId="77777777" w:rsidR="00416A3E" w:rsidRPr="008F4A3C" w:rsidRDefault="00416A3E" w:rsidP="00C51690">
      <w:pPr>
        <w:ind w:firstLineChars="100" w:firstLine="241"/>
        <w:jc w:val="center"/>
        <w:rPr>
          <w:rFonts w:asciiTheme="majorEastAsia" w:eastAsiaTheme="majorEastAsia" w:hAnsiTheme="majorEastAsia"/>
          <w:b/>
          <w:sz w:val="24"/>
          <w:szCs w:val="24"/>
        </w:rPr>
      </w:pPr>
    </w:p>
    <w:p w14:paraId="2EB8F56C" w14:textId="77777777" w:rsidR="00374356" w:rsidRDefault="00374356" w:rsidP="00374356">
      <w:pPr>
        <w:ind w:firstLineChars="100" w:firstLine="220"/>
        <w:rPr>
          <w:rFonts w:asciiTheme="majorEastAsia" w:eastAsiaTheme="majorEastAsia" w:hAnsiTheme="majorEastAsia"/>
          <w:sz w:val="22"/>
        </w:rPr>
      </w:pPr>
      <w:r w:rsidRPr="00723C41">
        <w:rPr>
          <w:rFonts w:asciiTheme="majorEastAsia" w:eastAsiaTheme="majorEastAsia" w:hAnsiTheme="majorEastAsia"/>
          <w:sz w:val="22"/>
        </w:rPr>
        <w:t>1</w:t>
      </w:r>
      <w:r w:rsidRPr="00723C41">
        <w:rPr>
          <w:rFonts w:asciiTheme="majorEastAsia" w:eastAsiaTheme="majorEastAsia" w:hAnsiTheme="majorEastAsia" w:hint="eastAsia"/>
          <w:sz w:val="22"/>
        </w:rPr>
        <w:t>月</w:t>
      </w:r>
      <w:r>
        <w:rPr>
          <w:rFonts w:asciiTheme="majorEastAsia" w:eastAsiaTheme="majorEastAsia" w:hAnsiTheme="majorEastAsia" w:hint="eastAsia"/>
          <w:sz w:val="22"/>
        </w:rPr>
        <w:t>13</w:t>
      </w:r>
      <w:r w:rsidRPr="00723C41">
        <w:rPr>
          <w:rFonts w:asciiTheme="majorEastAsia" w:eastAsiaTheme="majorEastAsia" w:hAnsiTheme="majorEastAsia" w:hint="eastAsia"/>
          <w:sz w:val="22"/>
        </w:rPr>
        <w:t>日付の政府に</w:t>
      </w:r>
      <w:r w:rsidRPr="00416A3E">
        <w:rPr>
          <w:rFonts w:asciiTheme="majorEastAsia" w:eastAsiaTheme="majorEastAsia" w:hAnsiTheme="majorEastAsia" w:hint="eastAsia"/>
          <w:sz w:val="22"/>
        </w:rPr>
        <w:t>よる</w:t>
      </w:r>
      <w:r>
        <w:rPr>
          <w:rFonts w:asciiTheme="majorEastAsia" w:eastAsiaTheme="majorEastAsia" w:hAnsiTheme="majorEastAsia" w:hint="eastAsia"/>
          <w:sz w:val="22"/>
        </w:rPr>
        <w:t>緊急事態宣言対象地域追加（</w:t>
      </w:r>
      <w:r w:rsidRPr="00B002CC">
        <w:rPr>
          <w:rFonts w:asciiTheme="majorEastAsia" w:eastAsiaTheme="majorEastAsia" w:hAnsiTheme="majorEastAsia" w:hint="eastAsia"/>
          <w:sz w:val="22"/>
        </w:rPr>
        <w:t>大阪、福岡</w:t>
      </w:r>
      <w:r>
        <w:rPr>
          <w:rFonts w:asciiTheme="majorEastAsia" w:eastAsiaTheme="majorEastAsia" w:hAnsiTheme="majorEastAsia" w:hint="eastAsia"/>
          <w:sz w:val="22"/>
        </w:rPr>
        <w:t>、愛知</w:t>
      </w:r>
      <w:r w:rsidRPr="00B002CC">
        <w:rPr>
          <w:rFonts w:asciiTheme="majorEastAsia" w:eastAsiaTheme="majorEastAsia" w:hAnsiTheme="majorEastAsia" w:hint="eastAsia"/>
          <w:sz w:val="22"/>
        </w:rPr>
        <w:t>、栃木</w:t>
      </w:r>
      <w:r>
        <w:rPr>
          <w:rFonts w:asciiTheme="majorEastAsia" w:eastAsiaTheme="majorEastAsia" w:hAnsiTheme="majorEastAsia" w:hint="eastAsia"/>
          <w:sz w:val="22"/>
        </w:rPr>
        <w:t>等）の発表を</w:t>
      </w:r>
      <w:r w:rsidRPr="00416A3E">
        <w:rPr>
          <w:rFonts w:asciiTheme="majorEastAsia" w:eastAsiaTheme="majorEastAsia" w:hAnsiTheme="majorEastAsia" w:hint="eastAsia"/>
          <w:sz w:val="22"/>
        </w:rPr>
        <w:t>受け、勤務体制</w:t>
      </w:r>
      <w:r>
        <w:rPr>
          <w:rFonts w:asciiTheme="majorEastAsia" w:eastAsiaTheme="majorEastAsia" w:hAnsiTheme="majorEastAsia" w:hint="eastAsia"/>
          <w:sz w:val="22"/>
        </w:rPr>
        <w:t>変更の対象拠点を以下の通り追加します。</w:t>
      </w:r>
    </w:p>
    <w:p w14:paraId="12A810EB" w14:textId="3380B5B9" w:rsidR="00570857" w:rsidRPr="00570857" w:rsidRDefault="00BB7C6E" w:rsidP="00570857">
      <w:pPr>
        <w:ind w:firstLineChars="50" w:firstLine="110"/>
        <w:rPr>
          <w:rFonts w:asciiTheme="majorEastAsia" w:eastAsiaTheme="majorEastAsia" w:hAnsiTheme="majorEastAsia"/>
          <w:sz w:val="22"/>
          <w:u w:val="single"/>
        </w:rPr>
      </w:pPr>
      <w:r>
        <w:rPr>
          <w:rFonts w:asciiTheme="majorEastAsia" w:eastAsiaTheme="majorEastAsia" w:hAnsiTheme="majorEastAsia" w:hint="eastAsia"/>
          <w:sz w:val="22"/>
          <w:u w:val="single"/>
        </w:rPr>
        <w:t>既に対象の</w:t>
      </w:r>
      <w:r w:rsidR="00570857" w:rsidRPr="00570857">
        <w:rPr>
          <w:rFonts w:asciiTheme="majorEastAsia" w:eastAsiaTheme="majorEastAsia" w:hAnsiTheme="majorEastAsia" w:hint="eastAsia"/>
          <w:sz w:val="22"/>
          <w:u w:val="single"/>
        </w:rPr>
        <w:t>「東京本社、首都圏西、厚木営業所、大宮オフィス」</w:t>
      </w:r>
      <w:r w:rsidR="00374356">
        <w:rPr>
          <w:rFonts w:asciiTheme="majorEastAsia" w:eastAsiaTheme="majorEastAsia" w:hAnsiTheme="majorEastAsia" w:hint="eastAsia"/>
          <w:sz w:val="22"/>
          <w:u w:val="single"/>
        </w:rPr>
        <w:t>に、</w:t>
      </w:r>
      <w:r>
        <w:rPr>
          <w:rFonts w:asciiTheme="majorEastAsia" w:eastAsiaTheme="majorEastAsia" w:hAnsiTheme="majorEastAsia" w:hint="eastAsia"/>
          <w:sz w:val="22"/>
          <w:u w:val="single"/>
        </w:rPr>
        <w:t>今回</w:t>
      </w:r>
      <w:r w:rsidR="00374356">
        <w:rPr>
          <w:rFonts w:asciiTheme="majorEastAsia" w:eastAsiaTheme="majorEastAsia" w:hAnsiTheme="majorEastAsia" w:hint="eastAsia"/>
          <w:sz w:val="22"/>
          <w:u w:val="single"/>
        </w:rPr>
        <w:t>「大阪、福岡、</w:t>
      </w:r>
      <w:r w:rsidR="00374356" w:rsidRPr="00374356">
        <w:rPr>
          <w:rFonts w:asciiTheme="majorEastAsia" w:eastAsiaTheme="majorEastAsia" w:hAnsiTheme="majorEastAsia" w:hint="eastAsia"/>
          <w:sz w:val="22"/>
          <w:u w:val="single"/>
        </w:rPr>
        <w:t>北関東営業所</w:t>
      </w:r>
      <w:r w:rsidR="00374356">
        <w:rPr>
          <w:rFonts w:asciiTheme="majorEastAsia" w:eastAsiaTheme="majorEastAsia" w:hAnsiTheme="majorEastAsia" w:hint="eastAsia"/>
          <w:sz w:val="22"/>
          <w:u w:val="single"/>
        </w:rPr>
        <w:t>」</w:t>
      </w:r>
      <w:r>
        <w:rPr>
          <w:rFonts w:asciiTheme="majorEastAsia" w:eastAsiaTheme="majorEastAsia" w:hAnsiTheme="majorEastAsia" w:hint="eastAsia"/>
          <w:sz w:val="22"/>
          <w:u w:val="single"/>
        </w:rPr>
        <w:t>を追加致します。</w:t>
      </w:r>
    </w:p>
    <w:p w14:paraId="7D79492C" w14:textId="77777777" w:rsidR="00E23E85" w:rsidRDefault="00E23E85" w:rsidP="00E23E85">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引き続き、</w:t>
      </w:r>
      <w:r w:rsidRPr="000C049B">
        <w:rPr>
          <w:rFonts w:asciiTheme="majorEastAsia" w:eastAsiaTheme="majorEastAsia" w:hAnsiTheme="majorEastAsia" w:hint="eastAsia"/>
          <w:sz w:val="22"/>
        </w:rPr>
        <w:t>最大限の努力を行い、取引先様にご迷惑をおかけしないよう対応して参りたいと思います。何卒、ご理解の程、宜しくお願い致します。</w:t>
      </w:r>
    </w:p>
    <w:p w14:paraId="30F90C7B" w14:textId="7B0B509A" w:rsidR="00E23E85" w:rsidRDefault="00E23E85" w:rsidP="00E23E85">
      <w:pPr>
        <w:rPr>
          <w:rFonts w:asciiTheme="majorEastAsia" w:eastAsiaTheme="majorEastAsia" w:hAnsiTheme="majorEastAsia"/>
          <w:sz w:val="22"/>
        </w:rPr>
      </w:pPr>
    </w:p>
    <w:p w14:paraId="2804F9E6" w14:textId="77777777" w:rsidR="00E23E85" w:rsidRPr="00DE52AD" w:rsidRDefault="00E23E85" w:rsidP="00E23E85">
      <w:pPr>
        <w:pStyle w:val="a7"/>
        <w:numPr>
          <w:ilvl w:val="0"/>
          <w:numId w:val="27"/>
        </w:numPr>
        <w:ind w:leftChars="0"/>
        <w:rPr>
          <w:rFonts w:asciiTheme="majorEastAsia" w:eastAsiaTheme="majorEastAsia" w:hAnsiTheme="majorEastAsia"/>
          <w:b/>
          <w:sz w:val="22"/>
        </w:rPr>
      </w:pPr>
      <w:r w:rsidRPr="00DE52AD">
        <w:rPr>
          <w:rFonts w:asciiTheme="majorEastAsia" w:eastAsiaTheme="majorEastAsia" w:hAnsiTheme="majorEastAsia" w:hint="eastAsia"/>
          <w:b/>
          <w:sz w:val="22"/>
        </w:rPr>
        <w:t>期間</w:t>
      </w:r>
    </w:p>
    <w:p w14:paraId="61F3B60F" w14:textId="77777777" w:rsidR="00E23E85" w:rsidRPr="00DB6CAE" w:rsidRDefault="00E23E85" w:rsidP="00E23E85">
      <w:pPr>
        <w:rPr>
          <w:rFonts w:asciiTheme="majorEastAsia" w:eastAsiaTheme="majorEastAsia" w:hAnsiTheme="majorEastAsia"/>
          <w:sz w:val="22"/>
        </w:rPr>
      </w:pPr>
      <w:r w:rsidRPr="00723C41">
        <w:rPr>
          <w:rFonts w:asciiTheme="majorEastAsia" w:eastAsiaTheme="majorEastAsia" w:hAnsiTheme="majorEastAsia" w:hint="eastAsia"/>
          <w:sz w:val="22"/>
        </w:rPr>
        <w:t>1月</w:t>
      </w:r>
      <w:r>
        <w:rPr>
          <w:rFonts w:asciiTheme="majorEastAsia" w:eastAsiaTheme="majorEastAsia" w:hAnsiTheme="majorEastAsia"/>
          <w:sz w:val="22"/>
        </w:rPr>
        <w:t>12</w:t>
      </w:r>
      <w:r w:rsidRPr="00723C41">
        <w:rPr>
          <w:rFonts w:asciiTheme="majorEastAsia" w:eastAsiaTheme="majorEastAsia" w:hAnsiTheme="majorEastAsia" w:hint="eastAsia"/>
          <w:sz w:val="22"/>
        </w:rPr>
        <w:t>日</w:t>
      </w:r>
      <w:r>
        <w:rPr>
          <w:rFonts w:asciiTheme="majorEastAsia" w:eastAsiaTheme="majorEastAsia" w:hAnsiTheme="majorEastAsia" w:hint="eastAsia"/>
          <w:sz w:val="22"/>
        </w:rPr>
        <w:t>（火）</w:t>
      </w:r>
      <w:r w:rsidRPr="00723C41">
        <w:rPr>
          <w:rFonts w:asciiTheme="majorEastAsia" w:eastAsiaTheme="majorEastAsia" w:hAnsiTheme="majorEastAsia" w:hint="eastAsia"/>
          <w:sz w:val="22"/>
        </w:rPr>
        <w:t>から</w:t>
      </w:r>
      <w:r>
        <w:rPr>
          <w:rFonts w:asciiTheme="majorEastAsia" w:eastAsiaTheme="majorEastAsia" w:hAnsiTheme="majorEastAsia" w:hint="eastAsia"/>
          <w:sz w:val="22"/>
        </w:rPr>
        <w:t>2</w:t>
      </w:r>
      <w:r w:rsidRPr="00723C41">
        <w:rPr>
          <w:rFonts w:asciiTheme="majorEastAsia" w:eastAsiaTheme="majorEastAsia" w:hAnsiTheme="majorEastAsia" w:hint="eastAsia"/>
          <w:sz w:val="22"/>
        </w:rPr>
        <w:t>月</w:t>
      </w:r>
      <w:r>
        <w:rPr>
          <w:rFonts w:asciiTheme="majorEastAsia" w:eastAsiaTheme="majorEastAsia" w:hAnsiTheme="majorEastAsia" w:hint="eastAsia"/>
          <w:sz w:val="22"/>
        </w:rPr>
        <w:t>5</w:t>
      </w:r>
      <w:r w:rsidRPr="00723C41">
        <w:rPr>
          <w:rFonts w:asciiTheme="majorEastAsia" w:eastAsiaTheme="majorEastAsia" w:hAnsiTheme="majorEastAsia" w:hint="eastAsia"/>
          <w:sz w:val="22"/>
        </w:rPr>
        <w:t>日</w:t>
      </w:r>
      <w:r>
        <w:rPr>
          <w:rFonts w:asciiTheme="majorEastAsia" w:eastAsiaTheme="majorEastAsia" w:hAnsiTheme="majorEastAsia" w:hint="eastAsia"/>
          <w:sz w:val="22"/>
        </w:rPr>
        <w:t>（金）</w:t>
      </w:r>
      <w:r w:rsidRPr="00723C41">
        <w:rPr>
          <w:rFonts w:asciiTheme="majorEastAsia" w:eastAsiaTheme="majorEastAsia" w:hAnsiTheme="majorEastAsia" w:hint="eastAsia"/>
          <w:sz w:val="22"/>
        </w:rPr>
        <w:t>まで</w:t>
      </w:r>
      <w:r w:rsidRPr="00DB6CAE">
        <w:rPr>
          <w:rFonts w:asciiTheme="majorEastAsia" w:eastAsiaTheme="majorEastAsia" w:hAnsiTheme="majorEastAsia" w:hint="eastAsia"/>
        </w:rPr>
        <w:t xml:space="preserve"> </w:t>
      </w:r>
    </w:p>
    <w:p w14:paraId="5060C5CC" w14:textId="1C3428FF" w:rsidR="00374356" w:rsidRPr="00435523" w:rsidRDefault="00374356" w:rsidP="00374356">
      <w:pPr>
        <w:rPr>
          <w:rFonts w:asciiTheme="majorEastAsia" w:eastAsiaTheme="majorEastAsia" w:hAnsiTheme="majorEastAsia"/>
          <w:sz w:val="22"/>
          <w:u w:val="single"/>
        </w:rPr>
      </w:pPr>
      <w:r w:rsidRPr="00435523">
        <w:rPr>
          <w:rFonts w:asciiTheme="majorEastAsia" w:eastAsiaTheme="majorEastAsia" w:hAnsiTheme="majorEastAsia" w:hint="eastAsia"/>
          <w:sz w:val="22"/>
          <w:u w:val="single"/>
        </w:rPr>
        <w:t>※今回追加対象</w:t>
      </w:r>
      <w:r>
        <w:rPr>
          <w:rFonts w:asciiTheme="majorEastAsia" w:eastAsiaTheme="majorEastAsia" w:hAnsiTheme="majorEastAsia" w:hint="eastAsia"/>
          <w:sz w:val="22"/>
          <w:u w:val="single"/>
        </w:rPr>
        <w:t>拠点</w:t>
      </w:r>
      <w:r w:rsidRPr="00435523">
        <w:rPr>
          <w:rFonts w:asciiTheme="majorEastAsia" w:eastAsiaTheme="majorEastAsia" w:hAnsiTheme="majorEastAsia" w:hint="eastAsia"/>
          <w:sz w:val="22"/>
          <w:u w:val="single"/>
        </w:rPr>
        <w:t>は1月15日（金）開始</w:t>
      </w:r>
      <w:r w:rsidRPr="00435523">
        <w:rPr>
          <w:rFonts w:asciiTheme="majorEastAsia" w:eastAsiaTheme="majorEastAsia" w:hAnsiTheme="majorEastAsia" w:hint="eastAsia"/>
          <w:sz w:val="22"/>
        </w:rPr>
        <w:t xml:space="preserve">　　</w:t>
      </w:r>
      <w:r w:rsidRPr="00435523">
        <w:rPr>
          <w:rFonts w:asciiTheme="majorEastAsia" w:eastAsiaTheme="majorEastAsia" w:hAnsiTheme="majorEastAsia" w:hint="eastAsia"/>
          <w:sz w:val="22"/>
          <w:u w:val="single"/>
        </w:rPr>
        <w:t>※終了日は変更無し</w:t>
      </w:r>
    </w:p>
    <w:p w14:paraId="5D9C3E8E" w14:textId="77777777" w:rsidR="00E23E85" w:rsidRPr="00374356" w:rsidRDefault="00E23E85" w:rsidP="00E23E85">
      <w:pPr>
        <w:rPr>
          <w:rFonts w:asciiTheme="majorEastAsia" w:eastAsiaTheme="majorEastAsia" w:hAnsiTheme="majorEastAsia"/>
          <w:sz w:val="22"/>
        </w:rPr>
      </w:pPr>
    </w:p>
    <w:p w14:paraId="4E18B702" w14:textId="77777777" w:rsidR="00E23E85" w:rsidRDefault="00E23E85" w:rsidP="00E23E85">
      <w:pPr>
        <w:pStyle w:val="a7"/>
        <w:numPr>
          <w:ilvl w:val="0"/>
          <w:numId w:val="27"/>
        </w:numPr>
        <w:ind w:leftChars="0"/>
        <w:rPr>
          <w:rFonts w:asciiTheme="majorEastAsia" w:eastAsiaTheme="majorEastAsia" w:hAnsiTheme="majorEastAsia"/>
          <w:b/>
          <w:sz w:val="22"/>
        </w:rPr>
      </w:pPr>
      <w:r>
        <w:rPr>
          <w:rFonts w:asciiTheme="majorEastAsia" w:eastAsiaTheme="majorEastAsia" w:hAnsiTheme="majorEastAsia" w:hint="eastAsia"/>
          <w:b/>
          <w:sz w:val="22"/>
        </w:rPr>
        <w:t xml:space="preserve"> 勤務体制（</w:t>
      </w: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b/>
          <w:sz w:val="22"/>
        </w:rPr>
        <mc:AlternateContent>
          <mc:Choice Requires="w16se">
            <w16se:symEx w16se:font="ＭＳ 明朝" w16se:char="2460"/>
          </mc:Choice>
          <mc:Fallback>
            <w:t>①</w:t>
          </mc:Fallback>
        </mc:AlternateContent>
      </w:r>
      <w:r>
        <w:rPr>
          <w:rFonts w:asciiTheme="majorEastAsia" w:eastAsiaTheme="majorEastAsia" w:hAnsiTheme="majorEastAsia" w:hint="eastAsia"/>
          <w:b/>
          <w:sz w:val="22"/>
        </w:rPr>
        <w:t>時差通勤及び</w:t>
      </w: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b/>
          <w:sz w:val="22"/>
        </w:rPr>
        <mc:AlternateContent>
          <mc:Choice Requires="w16se">
            <w16se:symEx w16se:font="ＭＳ 明朝" w16se:char="2461"/>
          </mc:Choice>
          <mc:Fallback>
            <w:t>②</w:t>
          </mc:Fallback>
        </mc:AlternateContent>
      </w:r>
      <w:r>
        <w:rPr>
          <w:rFonts w:asciiTheme="majorEastAsia" w:eastAsiaTheme="majorEastAsia" w:hAnsiTheme="majorEastAsia" w:hint="eastAsia"/>
          <w:b/>
          <w:sz w:val="22"/>
        </w:rPr>
        <w:t>在宅勤務</w:t>
      </w:r>
      <w:r>
        <w:rPr>
          <w:rFonts w:asciiTheme="majorEastAsia" w:eastAsiaTheme="majorEastAsia" w:hAnsiTheme="majorEastAsia"/>
          <w:b/>
          <w:sz w:val="22"/>
        </w:rPr>
        <w:t>）</w:t>
      </w:r>
    </w:p>
    <w:p w14:paraId="2531B75F" w14:textId="77777777" w:rsidR="00E23E85" w:rsidRPr="000E2D74" w:rsidRDefault="00E23E85" w:rsidP="00E23E85">
      <w:pPr>
        <w:rPr>
          <w:rFonts w:asciiTheme="majorEastAsia" w:eastAsiaTheme="majorEastAsia" w:hAnsiTheme="majorEastAsia"/>
          <w:b/>
          <w:sz w:val="22"/>
        </w:rPr>
      </w:pPr>
      <w:r w:rsidRPr="000E2D74">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b/>
          <w:sz w:val="22"/>
        </w:rPr>
        <mc:AlternateContent>
          <mc:Choice Requires="w16se">
            <w16se:symEx w16se:font="ＭＳ 明朝" w16se:char="2460"/>
          </mc:Choice>
          <mc:Fallback>
            <w:t>①</w:t>
          </mc:Fallback>
        </mc:AlternateContent>
      </w:r>
      <w:r>
        <w:rPr>
          <w:rFonts w:asciiTheme="majorEastAsia" w:eastAsiaTheme="majorEastAsia" w:hAnsiTheme="majorEastAsia"/>
          <w:b/>
          <w:sz w:val="22"/>
        </w:rPr>
        <w:t xml:space="preserve"> </w:t>
      </w:r>
      <w:r w:rsidRPr="000E2D74">
        <w:rPr>
          <w:rFonts w:asciiTheme="majorEastAsia" w:eastAsiaTheme="majorEastAsia" w:hAnsiTheme="majorEastAsia" w:hint="eastAsia"/>
          <w:b/>
          <w:sz w:val="22"/>
        </w:rPr>
        <w:t>時差通勤</w:t>
      </w:r>
    </w:p>
    <w:p w14:paraId="7F5483B6" w14:textId="77777777" w:rsidR="00E23E85" w:rsidRPr="000E2D74" w:rsidRDefault="00E23E85" w:rsidP="00E23E85">
      <w:pPr>
        <w:pStyle w:val="a7"/>
        <w:numPr>
          <w:ilvl w:val="0"/>
          <w:numId w:val="38"/>
        </w:numPr>
        <w:ind w:leftChars="0"/>
        <w:rPr>
          <w:rFonts w:asciiTheme="majorEastAsia" w:eastAsiaTheme="majorEastAsia" w:hAnsiTheme="majorEastAsia"/>
          <w:b/>
          <w:sz w:val="22"/>
        </w:rPr>
      </w:pPr>
      <w:r w:rsidRPr="000E2D74">
        <w:rPr>
          <w:rFonts w:asciiTheme="majorEastAsia" w:eastAsiaTheme="majorEastAsia" w:hAnsiTheme="majorEastAsia" w:hint="eastAsia"/>
          <w:b/>
          <w:sz w:val="22"/>
        </w:rPr>
        <w:t>内容</w:t>
      </w:r>
    </w:p>
    <w:p w14:paraId="684DD2E7" w14:textId="1544203C" w:rsidR="00E23E85" w:rsidRDefault="00E23E85" w:rsidP="00E23E85">
      <w:pPr>
        <w:ind w:leftChars="50" w:left="325" w:hangingChars="100" w:hanging="220"/>
        <w:rPr>
          <w:rFonts w:asciiTheme="majorEastAsia" w:eastAsiaTheme="majorEastAsia" w:hAnsiTheme="majorEastAsia"/>
          <w:sz w:val="22"/>
        </w:rPr>
      </w:pPr>
      <w:r>
        <w:rPr>
          <w:rFonts w:asciiTheme="majorEastAsia" w:eastAsiaTheme="majorEastAsia" w:hAnsiTheme="majorEastAsia" w:hint="eastAsia"/>
          <w:sz w:val="22"/>
        </w:rPr>
        <w:t>・「9時50分～15時半」をコアタイムとし、以下の</w:t>
      </w:r>
      <w:r w:rsidR="00570857">
        <w:rPr>
          <w:rFonts w:asciiTheme="majorEastAsia" w:eastAsiaTheme="majorEastAsia" w:hAnsiTheme="majorEastAsia" w:hint="eastAsia"/>
          <w:sz w:val="22"/>
        </w:rPr>
        <w:t>A～Cの</w:t>
      </w:r>
      <w:r>
        <w:rPr>
          <w:rFonts w:asciiTheme="majorEastAsia" w:eastAsiaTheme="majorEastAsia" w:hAnsiTheme="majorEastAsia" w:hint="eastAsia"/>
          <w:sz w:val="22"/>
        </w:rPr>
        <w:t>3パターンにて、時差通勤を実施致します。</w:t>
      </w:r>
    </w:p>
    <w:p w14:paraId="4B3D3A54" w14:textId="4A31FDAF" w:rsidR="00E23E85" w:rsidRPr="00433150" w:rsidRDefault="00E23E85" w:rsidP="00570857">
      <w:pPr>
        <w:ind w:leftChars="50" w:left="325" w:hangingChars="100" w:hanging="220"/>
        <w:rPr>
          <w:rFonts w:asciiTheme="majorEastAsia" w:eastAsiaTheme="majorEastAsia" w:hAnsiTheme="majorEastAsia"/>
          <w:sz w:val="22"/>
        </w:rPr>
      </w:pPr>
      <w:r w:rsidRPr="005B7BFA">
        <w:rPr>
          <w:rFonts w:asciiTheme="majorEastAsia" w:eastAsiaTheme="majorEastAsia" w:hAnsiTheme="majorEastAsia" w:hint="eastAsia"/>
          <w:sz w:val="22"/>
          <w:u w:val="single"/>
        </w:rPr>
        <w:t>・尚、弊社の</w:t>
      </w:r>
      <w:r>
        <w:rPr>
          <w:rFonts w:asciiTheme="majorEastAsia" w:eastAsiaTheme="majorEastAsia" w:hAnsiTheme="majorEastAsia" w:hint="eastAsia"/>
          <w:sz w:val="22"/>
          <w:u w:val="single"/>
        </w:rPr>
        <w:t>該当</w:t>
      </w:r>
      <w:r w:rsidRPr="005B7BFA">
        <w:rPr>
          <w:rFonts w:asciiTheme="majorEastAsia" w:eastAsiaTheme="majorEastAsia" w:hAnsiTheme="majorEastAsia" w:hint="eastAsia"/>
          <w:sz w:val="22"/>
          <w:u w:val="single"/>
        </w:rPr>
        <w:t>各拠点・部門により</w:t>
      </w:r>
      <w:r>
        <w:rPr>
          <w:rFonts w:asciiTheme="majorEastAsia" w:eastAsiaTheme="majorEastAsia" w:hAnsiTheme="majorEastAsia" w:hint="eastAsia"/>
          <w:sz w:val="22"/>
          <w:u w:val="single"/>
        </w:rPr>
        <w:t>、以下のいずれの時差通勤を</w:t>
      </w:r>
      <w:r w:rsidRPr="005B7BFA">
        <w:rPr>
          <w:rFonts w:asciiTheme="majorEastAsia" w:eastAsiaTheme="majorEastAsia" w:hAnsiTheme="majorEastAsia" w:hint="eastAsia"/>
          <w:sz w:val="22"/>
          <w:u w:val="single"/>
        </w:rPr>
        <w:t>導入</w:t>
      </w:r>
      <w:r>
        <w:rPr>
          <w:rFonts w:asciiTheme="majorEastAsia" w:eastAsiaTheme="majorEastAsia" w:hAnsiTheme="majorEastAsia" w:hint="eastAsia"/>
          <w:sz w:val="22"/>
          <w:u w:val="single"/>
        </w:rPr>
        <w:t>するかは異なります。導入しない場合もございます。</w:t>
      </w:r>
    </w:p>
    <w:p w14:paraId="2CC11205" w14:textId="77777777" w:rsidR="00E23E85" w:rsidRPr="00E23E85" w:rsidRDefault="00E23E85" w:rsidP="00E23E85">
      <w:pPr>
        <w:rPr>
          <w:rFonts w:asciiTheme="majorEastAsia" w:eastAsiaTheme="majorEastAsia" w:hAnsiTheme="majorEastAsia"/>
          <w:sz w:val="22"/>
        </w:rPr>
      </w:pPr>
    </w:p>
    <w:p w14:paraId="05DD0C5B" w14:textId="1860A9EA" w:rsidR="00E23E85" w:rsidRPr="00FF73F1" w:rsidRDefault="00E23E85" w:rsidP="00E23E85">
      <w:pPr>
        <w:rPr>
          <w:rFonts w:asciiTheme="majorEastAsia" w:eastAsiaTheme="majorEastAsia" w:hAnsiTheme="majorEastAsia"/>
          <w:sz w:val="22"/>
        </w:rPr>
      </w:pPr>
      <w:r>
        <w:rPr>
          <w:rFonts w:asciiTheme="majorEastAsia" w:eastAsiaTheme="majorEastAsia" w:hAnsiTheme="majorEastAsia"/>
          <w:sz w:val="22"/>
        </w:rPr>
        <w:t>A.</w:t>
      </w:r>
      <w:r w:rsidR="00570857">
        <w:rPr>
          <w:rFonts w:asciiTheme="majorEastAsia" w:eastAsiaTheme="majorEastAsia" w:hAnsiTheme="majorEastAsia" w:hint="eastAsia"/>
          <w:sz w:val="22"/>
        </w:rPr>
        <w:t xml:space="preserve">　</w:t>
      </w:r>
      <w:r>
        <w:rPr>
          <w:rFonts w:asciiTheme="majorEastAsia" w:eastAsiaTheme="majorEastAsia" w:hAnsiTheme="majorEastAsia"/>
          <w:sz w:val="22"/>
        </w:rPr>
        <w:t>2</w:t>
      </w:r>
      <w:r>
        <w:rPr>
          <w:rFonts w:asciiTheme="majorEastAsia" w:eastAsiaTheme="majorEastAsia" w:hAnsiTheme="majorEastAsia" w:hint="eastAsia"/>
          <w:sz w:val="22"/>
        </w:rPr>
        <w:t>時間</w:t>
      </w:r>
      <w:r w:rsidRPr="004A07E9">
        <w:rPr>
          <w:rFonts w:asciiTheme="majorEastAsia" w:eastAsiaTheme="majorEastAsia" w:hAnsiTheme="majorEastAsia" w:hint="eastAsia"/>
          <w:sz w:val="22"/>
          <w:u w:val="single"/>
        </w:rPr>
        <w:t>前倒し</w:t>
      </w:r>
    </w:p>
    <w:p w14:paraId="0C2FBDED" w14:textId="77777777" w:rsidR="00E23E85" w:rsidRPr="003F6DD9" w:rsidRDefault="00E23E85" w:rsidP="00E23E85">
      <w:pPr>
        <w:ind w:firstLineChars="50" w:firstLine="110"/>
        <w:rPr>
          <w:rFonts w:asciiTheme="majorEastAsia" w:eastAsiaTheme="majorEastAsia" w:hAnsiTheme="majorEastAsia"/>
          <w:sz w:val="22"/>
        </w:rPr>
      </w:pPr>
      <w:r w:rsidRPr="003F6DD9">
        <w:rPr>
          <w:rFonts w:asciiTheme="majorEastAsia" w:eastAsiaTheme="majorEastAsia" w:hAnsiTheme="majorEastAsia" w:hint="eastAsia"/>
          <w:sz w:val="22"/>
        </w:rPr>
        <w:t>6時50分出勤～1</w:t>
      </w:r>
      <w:r w:rsidRPr="003F6DD9">
        <w:rPr>
          <w:rFonts w:asciiTheme="majorEastAsia" w:eastAsiaTheme="majorEastAsia" w:hAnsiTheme="majorEastAsia"/>
          <w:sz w:val="22"/>
        </w:rPr>
        <w:t>5</w:t>
      </w:r>
      <w:r w:rsidRPr="003F6DD9">
        <w:rPr>
          <w:rFonts w:asciiTheme="majorEastAsia" w:eastAsiaTheme="majorEastAsia" w:hAnsiTheme="majorEastAsia" w:hint="eastAsia"/>
          <w:sz w:val="22"/>
        </w:rPr>
        <w:t>時30分退勤</w:t>
      </w:r>
    </w:p>
    <w:p w14:paraId="1E95EFC9" w14:textId="480A67CB" w:rsidR="00E23E85" w:rsidRDefault="00E23E85" w:rsidP="00E23E85">
      <w:pPr>
        <w:rPr>
          <w:rFonts w:asciiTheme="majorEastAsia" w:eastAsiaTheme="majorEastAsia" w:hAnsiTheme="majorEastAsia"/>
          <w:sz w:val="22"/>
        </w:rPr>
      </w:pPr>
      <w:r>
        <w:rPr>
          <w:rFonts w:asciiTheme="majorEastAsia" w:eastAsiaTheme="majorEastAsia" w:hAnsiTheme="majorEastAsia"/>
          <w:sz w:val="22"/>
        </w:rPr>
        <w:t>B.</w:t>
      </w:r>
      <w:r w:rsidR="00570857">
        <w:rPr>
          <w:rFonts w:asciiTheme="majorEastAsia" w:eastAsiaTheme="majorEastAsia" w:hAnsiTheme="majorEastAsia" w:hint="eastAsia"/>
          <w:sz w:val="22"/>
        </w:rPr>
        <w:t xml:space="preserve">　</w:t>
      </w:r>
      <w:r>
        <w:rPr>
          <w:rFonts w:asciiTheme="majorEastAsia" w:eastAsiaTheme="majorEastAsia" w:hAnsiTheme="majorEastAsia"/>
          <w:sz w:val="22"/>
        </w:rPr>
        <w:t>1</w:t>
      </w:r>
      <w:r>
        <w:rPr>
          <w:rFonts w:asciiTheme="majorEastAsia" w:eastAsiaTheme="majorEastAsia" w:hAnsiTheme="majorEastAsia" w:hint="eastAsia"/>
          <w:sz w:val="22"/>
        </w:rPr>
        <w:t>時間</w:t>
      </w:r>
      <w:r w:rsidRPr="004A07E9">
        <w:rPr>
          <w:rFonts w:asciiTheme="majorEastAsia" w:eastAsiaTheme="majorEastAsia" w:hAnsiTheme="majorEastAsia" w:hint="eastAsia"/>
          <w:sz w:val="22"/>
          <w:u w:val="single"/>
        </w:rPr>
        <w:t>前倒し</w:t>
      </w:r>
    </w:p>
    <w:p w14:paraId="791CBED1" w14:textId="77777777" w:rsidR="00E23E85" w:rsidRPr="003F6DD9" w:rsidRDefault="00E23E85" w:rsidP="00E23E85">
      <w:pPr>
        <w:ind w:firstLineChars="50" w:firstLine="110"/>
        <w:rPr>
          <w:rFonts w:asciiTheme="majorEastAsia" w:eastAsiaTheme="majorEastAsia" w:hAnsiTheme="majorEastAsia"/>
          <w:sz w:val="22"/>
        </w:rPr>
      </w:pPr>
      <w:r w:rsidRPr="003F6DD9">
        <w:rPr>
          <w:rFonts w:asciiTheme="majorEastAsia" w:eastAsiaTheme="majorEastAsia" w:hAnsiTheme="majorEastAsia" w:hint="eastAsia"/>
          <w:sz w:val="22"/>
        </w:rPr>
        <w:t>7時50分出勤～1</w:t>
      </w:r>
      <w:r w:rsidRPr="003F6DD9">
        <w:rPr>
          <w:rFonts w:asciiTheme="majorEastAsia" w:eastAsiaTheme="majorEastAsia" w:hAnsiTheme="majorEastAsia"/>
          <w:sz w:val="22"/>
        </w:rPr>
        <w:t>6</w:t>
      </w:r>
      <w:r w:rsidRPr="003F6DD9">
        <w:rPr>
          <w:rFonts w:asciiTheme="majorEastAsia" w:eastAsiaTheme="majorEastAsia" w:hAnsiTheme="majorEastAsia" w:hint="eastAsia"/>
          <w:sz w:val="22"/>
        </w:rPr>
        <w:t>時30分退勤</w:t>
      </w:r>
    </w:p>
    <w:p w14:paraId="5ED15F18" w14:textId="7320D08F" w:rsidR="00E23E85" w:rsidRPr="003F6DD9" w:rsidRDefault="00E23E85" w:rsidP="00E23E85">
      <w:pPr>
        <w:rPr>
          <w:rFonts w:asciiTheme="majorEastAsia" w:eastAsiaTheme="majorEastAsia" w:hAnsiTheme="majorEastAsia"/>
          <w:sz w:val="22"/>
        </w:rPr>
      </w:pPr>
      <w:r>
        <w:rPr>
          <w:rFonts w:asciiTheme="majorEastAsia" w:eastAsiaTheme="majorEastAsia" w:hAnsiTheme="majorEastAsia"/>
          <w:sz w:val="22"/>
        </w:rPr>
        <w:t>C</w:t>
      </w:r>
      <w:r>
        <w:t>.</w:t>
      </w:r>
      <w:r w:rsidR="00570857">
        <w:rPr>
          <w:rFonts w:hint="eastAsia"/>
        </w:rPr>
        <w:t xml:space="preserve">　</w:t>
      </w:r>
      <w:r w:rsidRPr="003F6DD9">
        <w:rPr>
          <w:rFonts w:asciiTheme="majorEastAsia" w:eastAsiaTheme="majorEastAsia" w:hAnsiTheme="majorEastAsia"/>
          <w:sz w:val="22"/>
        </w:rPr>
        <w:t>1</w:t>
      </w:r>
      <w:r w:rsidRPr="003F6DD9">
        <w:rPr>
          <w:rFonts w:asciiTheme="majorEastAsia" w:eastAsiaTheme="majorEastAsia" w:hAnsiTheme="majorEastAsia" w:hint="eastAsia"/>
          <w:sz w:val="22"/>
        </w:rPr>
        <w:t>時間</w:t>
      </w:r>
      <w:r w:rsidRPr="004A07E9">
        <w:rPr>
          <w:rFonts w:asciiTheme="majorEastAsia" w:eastAsiaTheme="majorEastAsia" w:hAnsiTheme="majorEastAsia" w:hint="eastAsia"/>
          <w:sz w:val="22"/>
          <w:u w:val="single"/>
        </w:rPr>
        <w:t>後ろ倒し</w:t>
      </w:r>
    </w:p>
    <w:p w14:paraId="213A0FA3" w14:textId="77777777" w:rsidR="00E23E85" w:rsidRDefault="00E23E85" w:rsidP="00E23E85">
      <w:pPr>
        <w:ind w:firstLineChars="50" w:firstLine="110"/>
        <w:rPr>
          <w:rFonts w:asciiTheme="majorEastAsia" w:eastAsiaTheme="majorEastAsia" w:hAnsiTheme="majorEastAsia"/>
          <w:sz w:val="22"/>
        </w:rPr>
      </w:pPr>
      <w:r w:rsidRPr="003F6DD9">
        <w:rPr>
          <w:rFonts w:asciiTheme="majorEastAsia" w:eastAsiaTheme="majorEastAsia" w:hAnsiTheme="majorEastAsia" w:hint="eastAsia"/>
          <w:sz w:val="22"/>
        </w:rPr>
        <w:t>9時50分出勤～18時30分退勤</w:t>
      </w:r>
    </w:p>
    <w:p w14:paraId="255BC1FD" w14:textId="77777777" w:rsidR="00570857" w:rsidRPr="00AD5FE6" w:rsidRDefault="00570857" w:rsidP="00570857">
      <w:pPr>
        <w:rPr>
          <w:rFonts w:asciiTheme="majorEastAsia" w:eastAsiaTheme="majorEastAsia" w:hAnsiTheme="majorEastAsia"/>
          <w:sz w:val="22"/>
        </w:rPr>
      </w:pPr>
      <w:r>
        <w:rPr>
          <w:rFonts w:asciiTheme="majorEastAsia" w:eastAsiaTheme="majorEastAsia" w:hAnsiTheme="majorEastAsia" w:hint="eastAsia"/>
          <w:sz w:val="22"/>
        </w:rPr>
        <w:t>※通常出勤（時差通勤を実施しない場合）は8時50分出勤～17時半退勤です。</w:t>
      </w:r>
    </w:p>
    <w:p w14:paraId="1F09DF1B" w14:textId="77777777" w:rsidR="00E23E85" w:rsidRPr="00570857" w:rsidRDefault="00E23E85" w:rsidP="00E23E85"/>
    <w:p w14:paraId="58C0C5F4" w14:textId="77777777" w:rsidR="00E23E85" w:rsidRDefault="00E23E85" w:rsidP="00E23E85">
      <w:pPr>
        <w:pStyle w:val="a7"/>
        <w:numPr>
          <w:ilvl w:val="0"/>
          <w:numId w:val="38"/>
        </w:numPr>
        <w:ind w:leftChars="0"/>
        <w:rPr>
          <w:rFonts w:asciiTheme="majorEastAsia" w:eastAsiaTheme="majorEastAsia" w:hAnsiTheme="majorEastAsia"/>
          <w:b/>
          <w:sz w:val="22"/>
        </w:rPr>
      </w:pPr>
      <w:r w:rsidRPr="000E2D74">
        <w:rPr>
          <w:rFonts w:asciiTheme="majorEastAsia" w:eastAsiaTheme="majorEastAsia" w:hAnsiTheme="majorEastAsia" w:hint="eastAsia"/>
          <w:b/>
          <w:sz w:val="22"/>
        </w:rPr>
        <w:t>対象</w:t>
      </w:r>
    </w:p>
    <w:p w14:paraId="767715DA" w14:textId="05B28B1C" w:rsidR="00E23E85" w:rsidRPr="005239B1" w:rsidRDefault="00E23E85" w:rsidP="00E23E85">
      <w:pPr>
        <w:pStyle w:val="a7"/>
        <w:ind w:leftChars="0" w:left="360"/>
        <w:rPr>
          <w:rFonts w:asciiTheme="majorEastAsia" w:eastAsiaTheme="majorEastAsia" w:hAnsiTheme="majorEastAsia"/>
          <w:sz w:val="22"/>
        </w:rPr>
      </w:pPr>
      <w:r w:rsidRPr="005239B1">
        <w:rPr>
          <w:rFonts w:asciiTheme="majorEastAsia" w:eastAsiaTheme="majorEastAsia" w:hAnsiTheme="majorEastAsia" w:hint="eastAsia"/>
          <w:sz w:val="22"/>
        </w:rPr>
        <w:t>・</w:t>
      </w:r>
      <w:r w:rsidR="00570857">
        <w:rPr>
          <w:rFonts w:asciiTheme="majorEastAsia" w:eastAsiaTheme="majorEastAsia" w:hAnsiTheme="majorEastAsia" w:hint="eastAsia"/>
          <w:sz w:val="22"/>
        </w:rPr>
        <w:t>対象拠点に勤務する</w:t>
      </w:r>
      <w:r w:rsidRPr="00D90139">
        <w:rPr>
          <w:rFonts w:asciiTheme="majorEastAsia" w:eastAsiaTheme="majorEastAsia" w:hAnsiTheme="majorEastAsia" w:hint="eastAsia"/>
          <w:sz w:val="22"/>
          <w:u w:val="single"/>
        </w:rPr>
        <w:t>事務系社員</w:t>
      </w:r>
      <w:r>
        <w:rPr>
          <w:rFonts w:asciiTheme="majorEastAsia" w:eastAsiaTheme="majorEastAsia" w:hAnsiTheme="majorEastAsia" w:hint="eastAsia"/>
          <w:sz w:val="22"/>
          <w:u w:val="single"/>
        </w:rPr>
        <w:t>（</w:t>
      </w:r>
      <w:r w:rsidR="001659B8">
        <w:rPr>
          <w:rFonts w:asciiTheme="majorEastAsia" w:eastAsiaTheme="majorEastAsia" w:hAnsiTheme="majorEastAsia" w:hint="eastAsia"/>
          <w:sz w:val="22"/>
          <w:u w:val="single"/>
        </w:rPr>
        <w:t>営業事務</w:t>
      </w:r>
      <w:bookmarkStart w:id="0" w:name="_GoBack"/>
      <w:bookmarkEnd w:id="0"/>
      <w:r>
        <w:rPr>
          <w:rFonts w:asciiTheme="majorEastAsia" w:eastAsiaTheme="majorEastAsia" w:hAnsiTheme="majorEastAsia" w:hint="eastAsia"/>
          <w:sz w:val="22"/>
          <w:u w:val="single"/>
        </w:rPr>
        <w:t>、管理部）</w:t>
      </w:r>
    </w:p>
    <w:p w14:paraId="518E41D5" w14:textId="537794AA" w:rsidR="00E23E85" w:rsidRDefault="00E23E85" w:rsidP="00E23E85">
      <w:pPr>
        <w:pStyle w:val="a7"/>
        <w:ind w:leftChars="0" w:left="360"/>
        <w:rPr>
          <w:rFonts w:asciiTheme="majorEastAsia" w:eastAsiaTheme="majorEastAsia" w:hAnsiTheme="majorEastAsia"/>
          <w:b/>
          <w:sz w:val="22"/>
        </w:rPr>
      </w:pPr>
    </w:p>
    <w:p w14:paraId="2D8F28C2" w14:textId="584CE1D9" w:rsidR="00F22CEF" w:rsidRDefault="00F22CEF" w:rsidP="00E23E85">
      <w:pPr>
        <w:pStyle w:val="a7"/>
        <w:ind w:leftChars="0" w:left="360"/>
        <w:rPr>
          <w:rFonts w:asciiTheme="majorEastAsia" w:eastAsiaTheme="majorEastAsia" w:hAnsiTheme="majorEastAsia"/>
          <w:b/>
          <w:sz w:val="22"/>
        </w:rPr>
      </w:pPr>
    </w:p>
    <w:p w14:paraId="188118FA" w14:textId="77777777" w:rsidR="00F22CEF" w:rsidRDefault="00F22CEF" w:rsidP="00E23E85">
      <w:pPr>
        <w:pStyle w:val="a7"/>
        <w:ind w:leftChars="0" w:left="360"/>
        <w:rPr>
          <w:rFonts w:asciiTheme="majorEastAsia" w:eastAsiaTheme="majorEastAsia" w:hAnsiTheme="majorEastAsia"/>
          <w:b/>
          <w:sz w:val="22"/>
        </w:rPr>
      </w:pPr>
    </w:p>
    <w:p w14:paraId="653B10C8" w14:textId="77777777" w:rsidR="00E23E85" w:rsidRPr="000E2D74" w:rsidRDefault="00E23E85" w:rsidP="00E23E85">
      <w:pPr>
        <w:rPr>
          <w:rFonts w:asciiTheme="majorEastAsia" w:eastAsiaTheme="majorEastAsia" w:hAnsiTheme="majorEastAsia"/>
          <w:b/>
          <w:sz w:val="22"/>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b/>
          <w:sz w:val="22"/>
        </w:rPr>
        <mc:AlternateContent>
          <mc:Choice Requires="w16se">
            <w16se:symEx w16se:font="ＭＳ 明朝" w16se:char="2461"/>
          </mc:Choice>
          <mc:Fallback>
            <w:t>②</w:t>
          </mc:Fallback>
        </mc:AlternateContent>
      </w:r>
      <w:r>
        <w:rPr>
          <w:rFonts w:asciiTheme="majorEastAsia" w:eastAsiaTheme="majorEastAsia" w:hAnsiTheme="majorEastAsia"/>
          <w:b/>
          <w:sz w:val="22"/>
        </w:rPr>
        <w:t xml:space="preserve"> </w:t>
      </w:r>
      <w:r>
        <w:rPr>
          <w:rFonts w:asciiTheme="majorEastAsia" w:eastAsiaTheme="majorEastAsia" w:hAnsiTheme="majorEastAsia" w:hint="eastAsia"/>
          <w:b/>
          <w:sz w:val="22"/>
        </w:rPr>
        <w:t>在宅勤務</w:t>
      </w:r>
    </w:p>
    <w:p w14:paraId="25FFB95A" w14:textId="77777777" w:rsidR="00E23E85" w:rsidRPr="00FC220C" w:rsidRDefault="00E23E85" w:rsidP="00E23E85">
      <w:pPr>
        <w:pStyle w:val="a7"/>
        <w:numPr>
          <w:ilvl w:val="0"/>
          <w:numId w:val="39"/>
        </w:numPr>
        <w:ind w:leftChars="0"/>
        <w:rPr>
          <w:rFonts w:asciiTheme="majorEastAsia" w:eastAsiaTheme="majorEastAsia" w:hAnsiTheme="majorEastAsia"/>
          <w:b/>
          <w:sz w:val="22"/>
        </w:rPr>
      </w:pPr>
      <w:r w:rsidRPr="00FC220C">
        <w:rPr>
          <w:rFonts w:asciiTheme="majorEastAsia" w:eastAsiaTheme="majorEastAsia" w:hAnsiTheme="majorEastAsia" w:hint="eastAsia"/>
          <w:b/>
          <w:sz w:val="22"/>
        </w:rPr>
        <w:t>内容</w:t>
      </w:r>
    </w:p>
    <w:p w14:paraId="5E766C5D" w14:textId="77777777" w:rsidR="00E23E85" w:rsidRDefault="00E23E85" w:rsidP="00E23E85">
      <w:pPr>
        <w:pStyle w:val="a7"/>
        <w:ind w:leftChars="0" w:left="360"/>
        <w:rPr>
          <w:rFonts w:asciiTheme="majorEastAsia" w:eastAsiaTheme="majorEastAsia" w:hAnsiTheme="majorEastAsia"/>
          <w:sz w:val="22"/>
        </w:rPr>
      </w:pPr>
      <w:r>
        <w:rPr>
          <w:rFonts w:asciiTheme="majorEastAsia" w:eastAsiaTheme="majorEastAsia" w:hAnsiTheme="majorEastAsia" w:hint="eastAsia"/>
          <w:sz w:val="22"/>
        </w:rPr>
        <w:t>・在宅勤務（8時50分出勤～17時半退勤）とします。</w:t>
      </w:r>
    </w:p>
    <w:p w14:paraId="00280E3F" w14:textId="77777777" w:rsidR="00E23E85" w:rsidRPr="004F5249" w:rsidRDefault="00E23E85" w:rsidP="00E23E85">
      <w:pPr>
        <w:rPr>
          <w:rFonts w:asciiTheme="majorEastAsia" w:eastAsiaTheme="majorEastAsia" w:hAnsiTheme="majorEastAsia"/>
          <w:sz w:val="22"/>
        </w:rPr>
      </w:pPr>
    </w:p>
    <w:p w14:paraId="1BB72DED" w14:textId="77777777" w:rsidR="00E23E85" w:rsidRDefault="00E23E85" w:rsidP="00E23E85">
      <w:pPr>
        <w:pStyle w:val="a7"/>
        <w:numPr>
          <w:ilvl w:val="0"/>
          <w:numId w:val="39"/>
        </w:numPr>
        <w:ind w:leftChars="0"/>
        <w:rPr>
          <w:rFonts w:asciiTheme="majorEastAsia" w:eastAsiaTheme="majorEastAsia" w:hAnsiTheme="majorEastAsia"/>
          <w:b/>
          <w:sz w:val="22"/>
        </w:rPr>
      </w:pPr>
      <w:r w:rsidRPr="00FC220C">
        <w:rPr>
          <w:rFonts w:asciiTheme="majorEastAsia" w:eastAsiaTheme="majorEastAsia" w:hAnsiTheme="majorEastAsia" w:hint="eastAsia"/>
          <w:b/>
          <w:sz w:val="22"/>
        </w:rPr>
        <w:t>対象</w:t>
      </w:r>
    </w:p>
    <w:p w14:paraId="5D69A8ED" w14:textId="26E4F83D" w:rsidR="00E23E85" w:rsidRPr="004F5249" w:rsidRDefault="00570857" w:rsidP="00E23E85">
      <w:pPr>
        <w:rPr>
          <w:rFonts w:asciiTheme="majorEastAsia" w:eastAsiaTheme="majorEastAsia" w:hAnsiTheme="majorEastAsia"/>
          <w:sz w:val="22"/>
        </w:rPr>
      </w:pPr>
      <w:r>
        <w:rPr>
          <w:rFonts w:asciiTheme="majorEastAsia" w:eastAsiaTheme="majorEastAsia" w:hAnsiTheme="majorEastAsia" w:hint="eastAsia"/>
          <w:sz w:val="22"/>
        </w:rPr>
        <w:t>対象拠点</w:t>
      </w:r>
      <w:r w:rsidR="00E23E85" w:rsidRPr="004F5249">
        <w:rPr>
          <w:rFonts w:asciiTheme="majorEastAsia" w:eastAsiaTheme="majorEastAsia" w:hAnsiTheme="majorEastAsia" w:hint="eastAsia"/>
          <w:sz w:val="22"/>
        </w:rPr>
        <w:t>に勤務する</w:t>
      </w:r>
      <w:r w:rsidR="00E23E85" w:rsidRPr="004F5249">
        <w:rPr>
          <w:rFonts w:asciiTheme="majorEastAsia" w:eastAsiaTheme="majorEastAsia" w:hAnsiTheme="majorEastAsia" w:hint="eastAsia"/>
          <w:sz w:val="22"/>
          <w:u w:val="single"/>
        </w:rPr>
        <w:t>営業職及び技術部社員</w:t>
      </w:r>
    </w:p>
    <w:p w14:paraId="769B836D" w14:textId="7A60C2FD" w:rsidR="00E23E85" w:rsidRDefault="00E23E85" w:rsidP="00E23E85">
      <w:pPr>
        <w:rPr>
          <w:rFonts w:asciiTheme="majorEastAsia" w:eastAsiaTheme="majorEastAsia" w:hAnsiTheme="majorEastAsia"/>
          <w:sz w:val="22"/>
        </w:rPr>
      </w:pPr>
    </w:p>
    <w:p w14:paraId="6D255C64" w14:textId="77777777" w:rsidR="00570857" w:rsidRDefault="00570857" w:rsidP="00E23E85">
      <w:pPr>
        <w:rPr>
          <w:rFonts w:asciiTheme="majorEastAsia" w:eastAsiaTheme="majorEastAsia" w:hAnsiTheme="majorEastAsia"/>
          <w:sz w:val="22"/>
        </w:rPr>
      </w:pPr>
    </w:p>
    <w:p w14:paraId="261DE404" w14:textId="77777777" w:rsidR="00E23E85" w:rsidRDefault="00E23E85" w:rsidP="00E23E85">
      <w:pPr>
        <w:rPr>
          <w:rFonts w:asciiTheme="majorEastAsia" w:eastAsiaTheme="majorEastAsia" w:hAnsiTheme="majorEastAsia"/>
          <w:sz w:val="22"/>
        </w:rPr>
      </w:pPr>
    </w:p>
    <w:p w14:paraId="10D7571E" w14:textId="77777777" w:rsidR="00391974" w:rsidRDefault="00391974" w:rsidP="00574404">
      <w:pPr>
        <w:ind w:firstLineChars="100" w:firstLine="220"/>
        <w:rPr>
          <w:rFonts w:asciiTheme="majorEastAsia" w:eastAsiaTheme="majorEastAsia" w:hAnsiTheme="majorEastAsia"/>
          <w:sz w:val="22"/>
        </w:rPr>
      </w:pPr>
    </w:p>
    <w:p w14:paraId="268E07AF" w14:textId="5A27B9E3" w:rsidR="00E31148" w:rsidRDefault="00E31148" w:rsidP="00DE52AD">
      <w:pPr>
        <w:pStyle w:val="a7"/>
        <w:numPr>
          <w:ilvl w:val="0"/>
          <w:numId w:val="27"/>
        </w:numPr>
        <w:ind w:leftChars="0"/>
        <w:rPr>
          <w:rFonts w:asciiTheme="majorEastAsia" w:eastAsiaTheme="majorEastAsia" w:hAnsiTheme="majorEastAsia"/>
          <w:b/>
          <w:sz w:val="22"/>
        </w:rPr>
      </w:pPr>
      <w:r>
        <w:rPr>
          <w:rFonts w:asciiTheme="majorEastAsia" w:eastAsiaTheme="majorEastAsia" w:hAnsiTheme="majorEastAsia" w:hint="eastAsia"/>
          <w:b/>
          <w:sz w:val="22"/>
        </w:rPr>
        <w:t>本件に対する</w:t>
      </w:r>
      <w:r w:rsidR="00E44187">
        <w:rPr>
          <w:rFonts w:asciiTheme="majorEastAsia" w:eastAsiaTheme="majorEastAsia" w:hAnsiTheme="majorEastAsia" w:hint="eastAsia"/>
          <w:b/>
          <w:sz w:val="22"/>
        </w:rPr>
        <w:t>お</w:t>
      </w:r>
      <w:r>
        <w:rPr>
          <w:rFonts w:asciiTheme="majorEastAsia" w:eastAsiaTheme="majorEastAsia" w:hAnsiTheme="majorEastAsia" w:hint="eastAsia"/>
          <w:b/>
          <w:sz w:val="22"/>
        </w:rPr>
        <w:t>問合せ</w:t>
      </w:r>
      <w:r w:rsidR="00E44187">
        <w:rPr>
          <w:rFonts w:asciiTheme="majorEastAsia" w:eastAsiaTheme="majorEastAsia" w:hAnsiTheme="majorEastAsia" w:hint="eastAsia"/>
          <w:b/>
          <w:sz w:val="22"/>
        </w:rPr>
        <w:t>先</w:t>
      </w:r>
    </w:p>
    <w:p w14:paraId="31C998F2" w14:textId="28C08FAE" w:rsidR="00E31148" w:rsidRPr="00CC329C" w:rsidRDefault="00E31148" w:rsidP="00E31148">
      <w:pPr>
        <w:pStyle w:val="a7"/>
        <w:numPr>
          <w:ilvl w:val="0"/>
          <w:numId w:val="34"/>
        </w:numPr>
        <w:ind w:leftChars="0"/>
        <w:rPr>
          <w:rStyle w:val="ae"/>
          <w:rFonts w:asciiTheme="majorEastAsia" w:eastAsiaTheme="majorEastAsia" w:hAnsiTheme="majorEastAsia"/>
          <w:color w:val="auto"/>
          <w:sz w:val="22"/>
          <w:u w:val="none"/>
        </w:rPr>
      </w:pPr>
      <w:r>
        <w:rPr>
          <w:rFonts w:asciiTheme="majorEastAsia" w:eastAsiaTheme="majorEastAsia" w:hAnsiTheme="majorEastAsia" w:hint="eastAsia"/>
          <w:sz w:val="22"/>
        </w:rPr>
        <w:t xml:space="preserve">管理部　亀山　</w:t>
      </w:r>
      <w:r w:rsidR="00905787" w:rsidRPr="001B337B">
        <w:rPr>
          <w:rFonts w:asciiTheme="majorEastAsia" w:eastAsiaTheme="majorEastAsia" w:hAnsiTheme="majorEastAsia"/>
          <w:sz w:val="22"/>
        </w:rPr>
        <w:t>03-5608-7692</w:t>
      </w:r>
      <w:r w:rsidR="00905787">
        <w:rPr>
          <w:rFonts w:asciiTheme="majorEastAsia" w:eastAsiaTheme="majorEastAsia" w:hAnsiTheme="majorEastAsia" w:hint="eastAsia"/>
          <w:sz w:val="22"/>
        </w:rPr>
        <w:t>／</w:t>
      </w:r>
      <w:r w:rsidRPr="00E31148">
        <w:rPr>
          <w:rFonts w:asciiTheme="majorEastAsia" w:eastAsiaTheme="majorEastAsia" w:hAnsiTheme="majorEastAsia"/>
          <w:sz w:val="22"/>
        </w:rPr>
        <w:t>090-2866-2208</w:t>
      </w:r>
      <w:r>
        <w:rPr>
          <w:rFonts w:asciiTheme="majorEastAsia" w:eastAsiaTheme="majorEastAsia" w:hAnsiTheme="majorEastAsia"/>
          <w:sz w:val="22"/>
        </w:rPr>
        <w:t xml:space="preserve"> </w:t>
      </w:r>
      <w:r>
        <w:rPr>
          <w:noProof/>
          <w:kern w:val="0"/>
        </w:rPr>
        <w:t xml:space="preserve"> </w:t>
      </w:r>
      <w:hyperlink r:id="rId8" w:history="1">
        <w:r w:rsidRPr="001812C7">
          <w:rPr>
            <w:rStyle w:val="ae"/>
            <w:noProof/>
            <w:kern w:val="0"/>
          </w:rPr>
          <w:t>ykameyama@aiden-net.co.jp</w:t>
        </w:r>
      </w:hyperlink>
    </w:p>
    <w:p w14:paraId="695FAF05" w14:textId="77777777" w:rsidR="00CC329C" w:rsidRPr="00CC329C" w:rsidRDefault="00CC329C" w:rsidP="00CC329C">
      <w:pPr>
        <w:rPr>
          <w:rFonts w:asciiTheme="majorEastAsia" w:eastAsiaTheme="majorEastAsia" w:hAnsiTheme="majorEastAsia"/>
          <w:sz w:val="22"/>
        </w:rPr>
      </w:pPr>
    </w:p>
    <w:p w14:paraId="1DFD439F" w14:textId="77777777" w:rsidR="00E31148" w:rsidRPr="00E31148" w:rsidRDefault="00E31148" w:rsidP="00802DA3">
      <w:pPr>
        <w:jc w:val="left"/>
        <w:rPr>
          <w:rFonts w:asciiTheme="majorEastAsia" w:eastAsiaTheme="majorEastAsia" w:hAnsiTheme="majorEastAsia"/>
          <w:noProof/>
          <w:sz w:val="22"/>
        </w:rPr>
      </w:pPr>
    </w:p>
    <w:p w14:paraId="1817FE16" w14:textId="73E33FDC" w:rsidR="00B63EDA" w:rsidRDefault="00B63EDA" w:rsidP="00220D86">
      <w:pPr>
        <w:pStyle w:val="ac"/>
        <w:rPr>
          <w:noProof/>
        </w:rPr>
      </w:pPr>
      <w:r w:rsidRPr="004D0871">
        <w:rPr>
          <w:rFonts w:hint="eastAsia"/>
          <w:noProof/>
        </w:rPr>
        <w:t>以上</w:t>
      </w:r>
    </w:p>
    <w:sectPr w:rsidR="00B63EDA" w:rsidSect="000C049B">
      <w:headerReference w:type="default" r:id="rId9"/>
      <w:footerReference w:type="default" r:id="rId10"/>
      <w:pgSz w:w="11906" w:h="16838" w:code="9"/>
      <w:pgMar w:top="851" w:right="1531" w:bottom="567" w:left="153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BEA88" w14:textId="77777777" w:rsidR="00E83B32" w:rsidRDefault="00E83B32" w:rsidP="007A4BDE">
      <w:r>
        <w:separator/>
      </w:r>
    </w:p>
  </w:endnote>
  <w:endnote w:type="continuationSeparator" w:id="0">
    <w:p w14:paraId="60BD8CB9" w14:textId="77777777" w:rsidR="00E83B32" w:rsidRDefault="00E83B32" w:rsidP="007A4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780819"/>
      <w:docPartObj>
        <w:docPartGallery w:val="Page Numbers (Bottom of Page)"/>
        <w:docPartUnique/>
      </w:docPartObj>
    </w:sdtPr>
    <w:sdtEndPr/>
    <w:sdtContent>
      <w:sdt>
        <w:sdtPr>
          <w:id w:val="-1603328164"/>
          <w:docPartObj>
            <w:docPartGallery w:val="Page Numbers (Top of Page)"/>
            <w:docPartUnique/>
          </w:docPartObj>
        </w:sdtPr>
        <w:sdtEndPr/>
        <w:sdtContent>
          <w:p w14:paraId="2A12F19E" w14:textId="489346BE" w:rsidR="00784C2C" w:rsidRDefault="00784C2C">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659B8">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659B8">
              <w:rPr>
                <w:b/>
                <w:bCs/>
                <w:noProof/>
              </w:rPr>
              <w:t>2</w:t>
            </w:r>
            <w:r>
              <w:rPr>
                <w:b/>
                <w:bCs/>
                <w:sz w:val="24"/>
                <w:szCs w:val="24"/>
              </w:rPr>
              <w:fldChar w:fldCharType="end"/>
            </w:r>
          </w:p>
        </w:sdtContent>
      </w:sdt>
    </w:sdtContent>
  </w:sdt>
  <w:p w14:paraId="33CC0ACC" w14:textId="77777777" w:rsidR="00784C2C" w:rsidRDefault="00784C2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B5CAE" w14:textId="77777777" w:rsidR="00E83B32" w:rsidRDefault="00E83B32" w:rsidP="007A4BDE">
      <w:r>
        <w:separator/>
      </w:r>
    </w:p>
  </w:footnote>
  <w:footnote w:type="continuationSeparator" w:id="0">
    <w:p w14:paraId="0A28D1D7" w14:textId="77777777" w:rsidR="00E83B32" w:rsidRDefault="00E83B32" w:rsidP="007A4B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150E9" w14:textId="77777777" w:rsidR="00637F8D" w:rsidRPr="00C37C1C" w:rsidRDefault="00C37C1C" w:rsidP="008D6B86">
    <w:pPr>
      <w:pStyle w:val="a3"/>
      <w:ind w:firstLineChars="1100" w:firstLine="3092"/>
      <w:rPr>
        <w:rFonts w:ascii="Times New Roman" w:hAnsi="Times New Roman" w:cs="Times New Roman"/>
        <w:b/>
        <w:noProof/>
        <w:color w:val="002060"/>
        <w:kern w:val="0"/>
        <w:sz w:val="24"/>
        <w:szCs w:val="24"/>
      </w:rPr>
    </w:pPr>
    <w:r w:rsidRPr="00C37C1C">
      <w:rPr>
        <w:rFonts w:ascii="Times New Roman" w:hAnsi="Times New Roman" w:cs="Times New Roman"/>
        <w:b/>
        <w:color w:val="002060"/>
        <w:sz w:val="28"/>
        <w:szCs w:val="28"/>
      </w:rPr>
      <w:t>Aiden Co.</w:t>
    </w:r>
    <w:r>
      <w:rPr>
        <w:rFonts w:ascii="Times New Roman" w:hAnsi="Times New Roman" w:cs="Times New Roman" w:hint="eastAsia"/>
        <w:b/>
        <w:color w:val="002060"/>
        <w:sz w:val="28"/>
        <w:szCs w:val="28"/>
      </w:rPr>
      <w:t xml:space="preserve"> </w:t>
    </w:r>
    <w:r w:rsidRPr="00C37C1C">
      <w:rPr>
        <w:rFonts w:ascii="Times New Roman" w:hAnsi="Times New Roman" w:cs="Times New Roman"/>
        <w:b/>
        <w:color w:val="002060"/>
        <w:sz w:val="28"/>
        <w:szCs w:val="28"/>
      </w:rPr>
      <w:t>Ltd.</w:t>
    </w:r>
    <w:r w:rsidRPr="00C37C1C">
      <w:rPr>
        <w:rFonts w:ascii="Times New Roman" w:hAnsi="Times New Roman" w:cs="Times New Roman"/>
        <w:b/>
        <w:color w:val="002060"/>
        <w:sz w:val="24"/>
        <w:szCs w:val="24"/>
      </w:rPr>
      <w:t xml:space="preserve"> </w:t>
    </w:r>
    <w:r w:rsidR="00B57CCD" w:rsidRPr="00C37C1C">
      <w:rPr>
        <w:rFonts w:ascii="Times New Roman" w:hAnsi="Times New Roman" w:cs="Times New Roman"/>
        <w:b/>
        <w:color w:val="002060"/>
        <w:sz w:val="24"/>
        <w:szCs w:val="24"/>
      </w:rPr>
      <w:t xml:space="preserve"> </w:t>
    </w:r>
    <w:r w:rsidR="00507070" w:rsidRPr="00C37C1C">
      <w:rPr>
        <w:rFonts w:ascii="Times New Roman" w:hAnsi="Times New Roman" w:cs="Times New Roman"/>
        <w:b/>
        <w:noProof/>
        <w:color w:val="002060"/>
        <w:kern w:val="0"/>
        <w:sz w:val="24"/>
        <w:szCs w:val="24"/>
      </w:rPr>
      <w:t xml:space="preserve">　</w:t>
    </w:r>
    <w:r w:rsidR="0059201D" w:rsidRPr="00C37C1C">
      <w:rPr>
        <w:rFonts w:ascii="Times New Roman" w:hAnsi="Times New Roman" w:cs="Times New Roman"/>
        <w:b/>
        <w:noProof/>
        <w:color w:val="002060"/>
        <w:kern w:val="0"/>
        <w:sz w:val="24"/>
        <w:szCs w:val="24"/>
      </w:rPr>
      <w:drawing>
        <wp:inline distT="0" distB="0" distL="0" distR="0" wp14:anchorId="33B0CF3E" wp14:editId="210B5F02">
          <wp:extent cx="978201" cy="372794"/>
          <wp:effectExtent l="0" t="0" r="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216" cy="372800"/>
                  </a:xfrm>
                  <a:prstGeom prst="rect">
                    <a:avLst/>
                  </a:prstGeom>
                  <a:noFill/>
                  <a:ln>
                    <a:noFill/>
                  </a:ln>
                </pic:spPr>
              </pic:pic>
            </a:graphicData>
          </a:graphic>
        </wp:inline>
      </w:drawing>
    </w:r>
  </w:p>
  <w:p w14:paraId="6EA9E62A" w14:textId="77777777" w:rsidR="00B82B74" w:rsidRPr="00272338" w:rsidRDefault="00B82B74" w:rsidP="00A66AA6">
    <w:pPr>
      <w:pStyle w:val="a3"/>
      <w:pBdr>
        <w:bottom w:val="single" w:sz="6" w:space="0" w:color="auto"/>
      </w:pBdr>
      <w:jc w:val="center"/>
      <w:rPr>
        <w:rFonts w:ascii="Times New Roman" w:hAnsi="Times New Roman" w:cs="Times New Roman"/>
        <w:b/>
        <w:sz w:val="18"/>
        <w:szCs w:val="18"/>
      </w:rPr>
    </w:pPr>
  </w:p>
  <w:p w14:paraId="06EFCC34" w14:textId="77777777" w:rsidR="00272338" w:rsidRDefault="0027233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6CBA"/>
    <w:multiLevelType w:val="hybridMultilevel"/>
    <w:tmpl w:val="CD085FE0"/>
    <w:lvl w:ilvl="0" w:tplc="DF56AA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A71D1"/>
    <w:multiLevelType w:val="hybridMultilevel"/>
    <w:tmpl w:val="4A620FDA"/>
    <w:lvl w:ilvl="0" w:tplc="0B2E32AC">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0E4E01F1"/>
    <w:multiLevelType w:val="hybridMultilevel"/>
    <w:tmpl w:val="76AE52DC"/>
    <w:lvl w:ilvl="0" w:tplc="9A4CBCE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CA171C"/>
    <w:multiLevelType w:val="hybridMultilevel"/>
    <w:tmpl w:val="6A1E9680"/>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1D82EBF"/>
    <w:multiLevelType w:val="hybridMultilevel"/>
    <w:tmpl w:val="306639B0"/>
    <w:lvl w:ilvl="0" w:tplc="553099A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27E2E5D"/>
    <w:multiLevelType w:val="hybridMultilevel"/>
    <w:tmpl w:val="0EFC33A4"/>
    <w:lvl w:ilvl="0" w:tplc="319EDE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425CF8"/>
    <w:multiLevelType w:val="hybridMultilevel"/>
    <w:tmpl w:val="4C467ABE"/>
    <w:lvl w:ilvl="0" w:tplc="E2A8012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8A748A"/>
    <w:multiLevelType w:val="hybridMultilevel"/>
    <w:tmpl w:val="D2861150"/>
    <w:lvl w:ilvl="0" w:tplc="17F0B4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4368F7"/>
    <w:multiLevelType w:val="hybridMultilevel"/>
    <w:tmpl w:val="8A94B7FC"/>
    <w:lvl w:ilvl="0" w:tplc="C95456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CC00DE"/>
    <w:multiLevelType w:val="hybridMultilevel"/>
    <w:tmpl w:val="04E8BB2C"/>
    <w:lvl w:ilvl="0" w:tplc="5662722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7B61C2A"/>
    <w:multiLevelType w:val="hybridMultilevel"/>
    <w:tmpl w:val="DB62DD32"/>
    <w:lvl w:ilvl="0" w:tplc="8AC2C9EA">
      <w:start w:val="1"/>
      <w:numFmt w:val="decimal"/>
      <w:lvlText w:val="%1."/>
      <w:lvlJc w:val="left"/>
      <w:pPr>
        <w:ind w:left="36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4E6FA4"/>
    <w:multiLevelType w:val="hybridMultilevel"/>
    <w:tmpl w:val="A1CA68F0"/>
    <w:lvl w:ilvl="0" w:tplc="EDD47178">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28770E86"/>
    <w:multiLevelType w:val="hybridMultilevel"/>
    <w:tmpl w:val="53B6CE4E"/>
    <w:lvl w:ilvl="0" w:tplc="E07C85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CA5CEE"/>
    <w:multiLevelType w:val="hybridMultilevel"/>
    <w:tmpl w:val="B7F815D6"/>
    <w:lvl w:ilvl="0" w:tplc="345E67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C03F03"/>
    <w:multiLevelType w:val="hybridMultilevel"/>
    <w:tmpl w:val="5BEA71CC"/>
    <w:lvl w:ilvl="0" w:tplc="E8280A1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5" w15:restartNumberingAfterBreak="0">
    <w:nsid w:val="2E0F38D9"/>
    <w:multiLevelType w:val="hybridMultilevel"/>
    <w:tmpl w:val="3634C744"/>
    <w:lvl w:ilvl="0" w:tplc="F2928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4502B2"/>
    <w:multiLevelType w:val="hybridMultilevel"/>
    <w:tmpl w:val="5C409768"/>
    <w:lvl w:ilvl="0" w:tplc="8E3867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E86426"/>
    <w:multiLevelType w:val="hybridMultilevel"/>
    <w:tmpl w:val="79C04DA6"/>
    <w:lvl w:ilvl="0" w:tplc="4DBEC0E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53F7AF5"/>
    <w:multiLevelType w:val="hybridMultilevel"/>
    <w:tmpl w:val="AA26F48E"/>
    <w:lvl w:ilvl="0" w:tplc="7A7EAF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73C4833"/>
    <w:multiLevelType w:val="hybridMultilevel"/>
    <w:tmpl w:val="48AEC6B2"/>
    <w:lvl w:ilvl="0" w:tplc="B562F05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747553F"/>
    <w:multiLevelType w:val="hybridMultilevel"/>
    <w:tmpl w:val="C4849F38"/>
    <w:lvl w:ilvl="0" w:tplc="DDCC79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C80585"/>
    <w:multiLevelType w:val="hybridMultilevel"/>
    <w:tmpl w:val="DBEC7432"/>
    <w:lvl w:ilvl="0" w:tplc="29168C1E">
      <w:start w:val="1"/>
      <w:numFmt w:val="upp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3BBA1EB8"/>
    <w:multiLevelType w:val="hybridMultilevel"/>
    <w:tmpl w:val="FB325BEE"/>
    <w:lvl w:ilvl="0" w:tplc="4F26B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D502B4"/>
    <w:multiLevelType w:val="hybridMultilevel"/>
    <w:tmpl w:val="6714CD94"/>
    <w:lvl w:ilvl="0" w:tplc="E13E9E4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45AC2DC1"/>
    <w:multiLevelType w:val="hybridMultilevel"/>
    <w:tmpl w:val="DB667558"/>
    <w:lvl w:ilvl="0" w:tplc="4DBEC8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853520"/>
    <w:multiLevelType w:val="hybridMultilevel"/>
    <w:tmpl w:val="90208CA2"/>
    <w:lvl w:ilvl="0" w:tplc="55B6B6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AE458F"/>
    <w:multiLevelType w:val="hybridMultilevel"/>
    <w:tmpl w:val="5D3C56F2"/>
    <w:lvl w:ilvl="0" w:tplc="E6DAE1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637F35"/>
    <w:multiLevelType w:val="hybridMultilevel"/>
    <w:tmpl w:val="5AFCCA90"/>
    <w:lvl w:ilvl="0" w:tplc="D7044F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255DBE"/>
    <w:multiLevelType w:val="hybridMultilevel"/>
    <w:tmpl w:val="9E22EE78"/>
    <w:lvl w:ilvl="0" w:tplc="F1968DD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5CA03F65"/>
    <w:multiLevelType w:val="hybridMultilevel"/>
    <w:tmpl w:val="12E2C16C"/>
    <w:lvl w:ilvl="0" w:tplc="3AE6FE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0D4A1B"/>
    <w:multiLevelType w:val="hybridMultilevel"/>
    <w:tmpl w:val="DF1E37C8"/>
    <w:lvl w:ilvl="0" w:tplc="C240AE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5F13AB"/>
    <w:multiLevelType w:val="hybridMultilevel"/>
    <w:tmpl w:val="B6BE1022"/>
    <w:lvl w:ilvl="0" w:tplc="7E38B7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BF8584C"/>
    <w:multiLevelType w:val="hybridMultilevel"/>
    <w:tmpl w:val="6E1801CC"/>
    <w:lvl w:ilvl="0" w:tplc="B9348A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5E65B4"/>
    <w:multiLevelType w:val="hybridMultilevel"/>
    <w:tmpl w:val="3DB492AE"/>
    <w:lvl w:ilvl="0" w:tplc="CA78FEC4">
      <w:start w:val="1"/>
      <w:numFmt w:val="decimal"/>
      <w:lvlText w:val="%1."/>
      <w:lvlJc w:val="left"/>
      <w:pPr>
        <w:ind w:left="360" w:hanging="360"/>
      </w:pPr>
      <w:rPr>
        <w:rFonts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FFB2EFC"/>
    <w:multiLevelType w:val="hybridMultilevel"/>
    <w:tmpl w:val="95427E64"/>
    <w:lvl w:ilvl="0" w:tplc="3A38FC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60D34A9"/>
    <w:multiLevelType w:val="hybridMultilevel"/>
    <w:tmpl w:val="07A0C282"/>
    <w:lvl w:ilvl="0" w:tplc="4030E912">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6" w15:restartNumberingAfterBreak="0">
    <w:nsid w:val="768F0CE2"/>
    <w:multiLevelType w:val="hybridMultilevel"/>
    <w:tmpl w:val="22C4296C"/>
    <w:lvl w:ilvl="0" w:tplc="0838B48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83D0FB6"/>
    <w:multiLevelType w:val="hybridMultilevel"/>
    <w:tmpl w:val="FB325BEE"/>
    <w:lvl w:ilvl="0" w:tplc="4F26B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81258C"/>
    <w:multiLevelType w:val="hybridMultilevel"/>
    <w:tmpl w:val="4B86DA0E"/>
    <w:lvl w:ilvl="0" w:tplc="DA14CE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C4D6DCA"/>
    <w:multiLevelType w:val="hybridMultilevel"/>
    <w:tmpl w:val="3ABEFDFC"/>
    <w:lvl w:ilvl="0" w:tplc="BA78266A">
      <w:start w:val="4"/>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7CBE6784"/>
    <w:multiLevelType w:val="hybridMultilevel"/>
    <w:tmpl w:val="098816F4"/>
    <w:lvl w:ilvl="0" w:tplc="3AD0CB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0"/>
  </w:num>
  <w:num w:numId="3">
    <w:abstractNumId w:val="36"/>
  </w:num>
  <w:num w:numId="4">
    <w:abstractNumId w:val="17"/>
  </w:num>
  <w:num w:numId="5">
    <w:abstractNumId w:val="19"/>
  </w:num>
  <w:num w:numId="6">
    <w:abstractNumId w:val="38"/>
  </w:num>
  <w:num w:numId="7">
    <w:abstractNumId w:val="26"/>
  </w:num>
  <w:num w:numId="8">
    <w:abstractNumId w:val="32"/>
  </w:num>
  <w:num w:numId="9">
    <w:abstractNumId w:val="7"/>
  </w:num>
  <w:num w:numId="10">
    <w:abstractNumId w:val="15"/>
  </w:num>
  <w:num w:numId="11">
    <w:abstractNumId w:val="27"/>
  </w:num>
  <w:num w:numId="12">
    <w:abstractNumId w:val="25"/>
  </w:num>
  <w:num w:numId="13">
    <w:abstractNumId w:val="0"/>
  </w:num>
  <w:num w:numId="14">
    <w:abstractNumId w:val="33"/>
  </w:num>
  <w:num w:numId="15">
    <w:abstractNumId w:val="18"/>
  </w:num>
  <w:num w:numId="16">
    <w:abstractNumId w:val="2"/>
  </w:num>
  <w:num w:numId="17">
    <w:abstractNumId w:val="11"/>
  </w:num>
  <w:num w:numId="18">
    <w:abstractNumId w:val="34"/>
  </w:num>
  <w:num w:numId="19">
    <w:abstractNumId w:val="24"/>
  </w:num>
  <w:num w:numId="20">
    <w:abstractNumId w:val="9"/>
  </w:num>
  <w:num w:numId="21">
    <w:abstractNumId w:val="28"/>
  </w:num>
  <w:num w:numId="22">
    <w:abstractNumId w:val="35"/>
  </w:num>
  <w:num w:numId="23">
    <w:abstractNumId w:val="4"/>
  </w:num>
  <w:num w:numId="24">
    <w:abstractNumId w:val="29"/>
  </w:num>
  <w:num w:numId="25">
    <w:abstractNumId w:val="31"/>
  </w:num>
  <w:num w:numId="26">
    <w:abstractNumId w:val="23"/>
  </w:num>
  <w:num w:numId="27">
    <w:abstractNumId w:val="13"/>
  </w:num>
  <w:num w:numId="28">
    <w:abstractNumId w:val="10"/>
  </w:num>
  <w:num w:numId="29">
    <w:abstractNumId w:val="12"/>
  </w:num>
  <w:num w:numId="30">
    <w:abstractNumId w:val="22"/>
  </w:num>
  <w:num w:numId="31">
    <w:abstractNumId w:val="20"/>
  </w:num>
  <w:num w:numId="32">
    <w:abstractNumId w:val="3"/>
  </w:num>
  <w:num w:numId="33">
    <w:abstractNumId w:val="39"/>
  </w:num>
  <w:num w:numId="34">
    <w:abstractNumId w:val="1"/>
  </w:num>
  <w:num w:numId="35">
    <w:abstractNumId w:val="37"/>
  </w:num>
  <w:num w:numId="36">
    <w:abstractNumId w:val="16"/>
  </w:num>
  <w:num w:numId="37">
    <w:abstractNumId w:val="14"/>
  </w:num>
  <w:num w:numId="38">
    <w:abstractNumId w:val="40"/>
  </w:num>
  <w:num w:numId="39">
    <w:abstractNumId w:val="8"/>
  </w:num>
  <w:num w:numId="40">
    <w:abstractNumId w:val="21"/>
  </w:num>
  <w:num w:numId="4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91"/>
    <w:rsid w:val="000073F8"/>
    <w:rsid w:val="00013B4C"/>
    <w:rsid w:val="000237BB"/>
    <w:rsid w:val="00024105"/>
    <w:rsid w:val="00026DFB"/>
    <w:rsid w:val="00030E05"/>
    <w:rsid w:val="00033D2C"/>
    <w:rsid w:val="00034CED"/>
    <w:rsid w:val="000370F7"/>
    <w:rsid w:val="0003781E"/>
    <w:rsid w:val="00040FDF"/>
    <w:rsid w:val="00050D5B"/>
    <w:rsid w:val="00052C6F"/>
    <w:rsid w:val="000538DD"/>
    <w:rsid w:val="00056F14"/>
    <w:rsid w:val="0006276E"/>
    <w:rsid w:val="00065B74"/>
    <w:rsid w:val="0006677C"/>
    <w:rsid w:val="0006763C"/>
    <w:rsid w:val="00071C8D"/>
    <w:rsid w:val="00072EE1"/>
    <w:rsid w:val="000743D5"/>
    <w:rsid w:val="00074D0E"/>
    <w:rsid w:val="000763F7"/>
    <w:rsid w:val="000772AE"/>
    <w:rsid w:val="00077ADA"/>
    <w:rsid w:val="00083A00"/>
    <w:rsid w:val="00083A30"/>
    <w:rsid w:val="000864BC"/>
    <w:rsid w:val="00086744"/>
    <w:rsid w:val="000901A4"/>
    <w:rsid w:val="00090411"/>
    <w:rsid w:val="00092A19"/>
    <w:rsid w:val="00092BCC"/>
    <w:rsid w:val="00093CD1"/>
    <w:rsid w:val="00095C6C"/>
    <w:rsid w:val="000963A6"/>
    <w:rsid w:val="000A1D6E"/>
    <w:rsid w:val="000A20EC"/>
    <w:rsid w:val="000B1FD0"/>
    <w:rsid w:val="000B5D0C"/>
    <w:rsid w:val="000B5D42"/>
    <w:rsid w:val="000C049B"/>
    <w:rsid w:val="000C0FB5"/>
    <w:rsid w:val="000C5E10"/>
    <w:rsid w:val="000C7909"/>
    <w:rsid w:val="000C7F9E"/>
    <w:rsid w:val="000D1ED9"/>
    <w:rsid w:val="000D22AA"/>
    <w:rsid w:val="000D2773"/>
    <w:rsid w:val="000D3959"/>
    <w:rsid w:val="000D4ED7"/>
    <w:rsid w:val="000E18A7"/>
    <w:rsid w:val="000E1CD8"/>
    <w:rsid w:val="000E2D74"/>
    <w:rsid w:val="000E3CD5"/>
    <w:rsid w:val="000E43A2"/>
    <w:rsid w:val="000E7DD8"/>
    <w:rsid w:val="000E7EB2"/>
    <w:rsid w:val="000F20B1"/>
    <w:rsid w:val="000F297D"/>
    <w:rsid w:val="000F2EED"/>
    <w:rsid w:val="000F3AB7"/>
    <w:rsid w:val="000F4731"/>
    <w:rsid w:val="000F4B2E"/>
    <w:rsid w:val="000F6281"/>
    <w:rsid w:val="000F6C2C"/>
    <w:rsid w:val="0010101E"/>
    <w:rsid w:val="00104641"/>
    <w:rsid w:val="001105AC"/>
    <w:rsid w:val="0011637D"/>
    <w:rsid w:val="001169B8"/>
    <w:rsid w:val="001179DB"/>
    <w:rsid w:val="00120A83"/>
    <w:rsid w:val="00122662"/>
    <w:rsid w:val="00125352"/>
    <w:rsid w:val="0012758C"/>
    <w:rsid w:val="00127F35"/>
    <w:rsid w:val="00130669"/>
    <w:rsid w:val="00130DC9"/>
    <w:rsid w:val="00135031"/>
    <w:rsid w:val="00137A5F"/>
    <w:rsid w:val="00143EF7"/>
    <w:rsid w:val="00154A31"/>
    <w:rsid w:val="00155946"/>
    <w:rsid w:val="0015611B"/>
    <w:rsid w:val="00156EF7"/>
    <w:rsid w:val="00164D26"/>
    <w:rsid w:val="001659B8"/>
    <w:rsid w:val="001664D5"/>
    <w:rsid w:val="00171DF7"/>
    <w:rsid w:val="00172AE2"/>
    <w:rsid w:val="00181EBB"/>
    <w:rsid w:val="00182079"/>
    <w:rsid w:val="00183F58"/>
    <w:rsid w:val="00185CE2"/>
    <w:rsid w:val="001941AA"/>
    <w:rsid w:val="00196F1C"/>
    <w:rsid w:val="001A52D9"/>
    <w:rsid w:val="001A7BF2"/>
    <w:rsid w:val="001B2CE3"/>
    <w:rsid w:val="001C1AB3"/>
    <w:rsid w:val="001C20C6"/>
    <w:rsid w:val="001C211B"/>
    <w:rsid w:val="001C488E"/>
    <w:rsid w:val="001C496E"/>
    <w:rsid w:val="001C4C1A"/>
    <w:rsid w:val="001D3BE2"/>
    <w:rsid w:val="001D67B3"/>
    <w:rsid w:val="001D6DB3"/>
    <w:rsid w:val="001E0871"/>
    <w:rsid w:val="001E1394"/>
    <w:rsid w:val="001E2DB4"/>
    <w:rsid w:val="001E65A5"/>
    <w:rsid w:val="001E6F70"/>
    <w:rsid w:val="001F03AC"/>
    <w:rsid w:val="001F3B48"/>
    <w:rsid w:val="001F3E61"/>
    <w:rsid w:val="001F554E"/>
    <w:rsid w:val="001F6B30"/>
    <w:rsid w:val="001F75BA"/>
    <w:rsid w:val="002049B3"/>
    <w:rsid w:val="00204DA1"/>
    <w:rsid w:val="002053E5"/>
    <w:rsid w:val="00212C8E"/>
    <w:rsid w:val="002144F2"/>
    <w:rsid w:val="00220396"/>
    <w:rsid w:val="00220D86"/>
    <w:rsid w:val="00220DC1"/>
    <w:rsid w:val="00222B69"/>
    <w:rsid w:val="00232A70"/>
    <w:rsid w:val="00236B02"/>
    <w:rsid w:val="0024363F"/>
    <w:rsid w:val="00244F6B"/>
    <w:rsid w:val="00245A07"/>
    <w:rsid w:val="00246F87"/>
    <w:rsid w:val="00253FBA"/>
    <w:rsid w:val="00255646"/>
    <w:rsid w:val="0025579B"/>
    <w:rsid w:val="00255A7A"/>
    <w:rsid w:val="00256217"/>
    <w:rsid w:val="002610B2"/>
    <w:rsid w:val="002611CA"/>
    <w:rsid w:val="00263257"/>
    <w:rsid w:val="00272338"/>
    <w:rsid w:val="0027638A"/>
    <w:rsid w:val="002763FA"/>
    <w:rsid w:val="00282696"/>
    <w:rsid w:val="00282C2E"/>
    <w:rsid w:val="00283DCE"/>
    <w:rsid w:val="0028571C"/>
    <w:rsid w:val="002859EF"/>
    <w:rsid w:val="002900CE"/>
    <w:rsid w:val="00295F19"/>
    <w:rsid w:val="002A2C8F"/>
    <w:rsid w:val="002A631C"/>
    <w:rsid w:val="002B0445"/>
    <w:rsid w:val="002B2574"/>
    <w:rsid w:val="002B5AEE"/>
    <w:rsid w:val="002C48CA"/>
    <w:rsid w:val="002C49B8"/>
    <w:rsid w:val="002C4E15"/>
    <w:rsid w:val="002C743B"/>
    <w:rsid w:val="002D0E46"/>
    <w:rsid w:val="002D15B5"/>
    <w:rsid w:val="002D2AEF"/>
    <w:rsid w:val="002D5B9A"/>
    <w:rsid w:val="002D6733"/>
    <w:rsid w:val="002D7381"/>
    <w:rsid w:val="002E3949"/>
    <w:rsid w:val="002E43A8"/>
    <w:rsid w:val="002E4E35"/>
    <w:rsid w:val="00301E47"/>
    <w:rsid w:val="00303858"/>
    <w:rsid w:val="00303C8D"/>
    <w:rsid w:val="00305EFA"/>
    <w:rsid w:val="00310B9A"/>
    <w:rsid w:val="00312DAD"/>
    <w:rsid w:val="00313258"/>
    <w:rsid w:val="00330A88"/>
    <w:rsid w:val="00332021"/>
    <w:rsid w:val="0033602C"/>
    <w:rsid w:val="00337D73"/>
    <w:rsid w:val="00347E1E"/>
    <w:rsid w:val="00354BAE"/>
    <w:rsid w:val="0035622A"/>
    <w:rsid w:val="00356ADF"/>
    <w:rsid w:val="003574E1"/>
    <w:rsid w:val="00357AFB"/>
    <w:rsid w:val="00357FC9"/>
    <w:rsid w:val="00360B7E"/>
    <w:rsid w:val="003615DA"/>
    <w:rsid w:val="00361C43"/>
    <w:rsid w:val="003653EC"/>
    <w:rsid w:val="0037324C"/>
    <w:rsid w:val="00374356"/>
    <w:rsid w:val="00374B77"/>
    <w:rsid w:val="003757A8"/>
    <w:rsid w:val="00380B8E"/>
    <w:rsid w:val="00382CFD"/>
    <w:rsid w:val="00384F08"/>
    <w:rsid w:val="00384FF1"/>
    <w:rsid w:val="00387D1E"/>
    <w:rsid w:val="00391974"/>
    <w:rsid w:val="003A14B9"/>
    <w:rsid w:val="003A3324"/>
    <w:rsid w:val="003A3360"/>
    <w:rsid w:val="003A386D"/>
    <w:rsid w:val="003A389B"/>
    <w:rsid w:val="003A6C4C"/>
    <w:rsid w:val="003A7C11"/>
    <w:rsid w:val="003B0205"/>
    <w:rsid w:val="003B2186"/>
    <w:rsid w:val="003B6D2D"/>
    <w:rsid w:val="003C1148"/>
    <w:rsid w:val="003C2462"/>
    <w:rsid w:val="003C6770"/>
    <w:rsid w:val="003D0B41"/>
    <w:rsid w:val="003D0CCC"/>
    <w:rsid w:val="003D1411"/>
    <w:rsid w:val="003D2590"/>
    <w:rsid w:val="003D588B"/>
    <w:rsid w:val="003D7E8D"/>
    <w:rsid w:val="003E3572"/>
    <w:rsid w:val="003F45D8"/>
    <w:rsid w:val="003F4DB0"/>
    <w:rsid w:val="0040207B"/>
    <w:rsid w:val="004034AE"/>
    <w:rsid w:val="004053E6"/>
    <w:rsid w:val="00405422"/>
    <w:rsid w:val="00406D72"/>
    <w:rsid w:val="00412AD6"/>
    <w:rsid w:val="004158A7"/>
    <w:rsid w:val="00415B5D"/>
    <w:rsid w:val="00416A3E"/>
    <w:rsid w:val="00416CD2"/>
    <w:rsid w:val="00420DA1"/>
    <w:rsid w:val="00422B74"/>
    <w:rsid w:val="00435016"/>
    <w:rsid w:val="00440F4B"/>
    <w:rsid w:val="00447926"/>
    <w:rsid w:val="00450202"/>
    <w:rsid w:val="0045195C"/>
    <w:rsid w:val="00456A0F"/>
    <w:rsid w:val="00456BF5"/>
    <w:rsid w:val="004600C0"/>
    <w:rsid w:val="00461E76"/>
    <w:rsid w:val="00463DED"/>
    <w:rsid w:val="0046402F"/>
    <w:rsid w:val="004667F5"/>
    <w:rsid w:val="004678F2"/>
    <w:rsid w:val="00471D48"/>
    <w:rsid w:val="0047335C"/>
    <w:rsid w:val="004733C9"/>
    <w:rsid w:val="00475681"/>
    <w:rsid w:val="004805A5"/>
    <w:rsid w:val="00480DAD"/>
    <w:rsid w:val="00481784"/>
    <w:rsid w:val="00484AEA"/>
    <w:rsid w:val="00486374"/>
    <w:rsid w:val="00487AEF"/>
    <w:rsid w:val="00497B19"/>
    <w:rsid w:val="004A3251"/>
    <w:rsid w:val="004A3713"/>
    <w:rsid w:val="004B0489"/>
    <w:rsid w:val="004B39D3"/>
    <w:rsid w:val="004B3CDB"/>
    <w:rsid w:val="004B45F3"/>
    <w:rsid w:val="004C3BC8"/>
    <w:rsid w:val="004C3BFD"/>
    <w:rsid w:val="004C6292"/>
    <w:rsid w:val="004D074A"/>
    <w:rsid w:val="004D0871"/>
    <w:rsid w:val="004D0D54"/>
    <w:rsid w:val="004D403D"/>
    <w:rsid w:val="004D4F6C"/>
    <w:rsid w:val="004D7AE2"/>
    <w:rsid w:val="004E397A"/>
    <w:rsid w:val="004E4BD1"/>
    <w:rsid w:val="004E5355"/>
    <w:rsid w:val="004E5B12"/>
    <w:rsid w:val="004E6C05"/>
    <w:rsid w:val="004F04CB"/>
    <w:rsid w:val="004F168E"/>
    <w:rsid w:val="004F30C4"/>
    <w:rsid w:val="004F49BA"/>
    <w:rsid w:val="004F7A43"/>
    <w:rsid w:val="00500D69"/>
    <w:rsid w:val="00501FAD"/>
    <w:rsid w:val="00506CDA"/>
    <w:rsid w:val="00507070"/>
    <w:rsid w:val="005131AD"/>
    <w:rsid w:val="00514AD3"/>
    <w:rsid w:val="00526401"/>
    <w:rsid w:val="00526996"/>
    <w:rsid w:val="00526F76"/>
    <w:rsid w:val="00531ED0"/>
    <w:rsid w:val="00540102"/>
    <w:rsid w:val="00540CEE"/>
    <w:rsid w:val="00542111"/>
    <w:rsid w:val="00551FA3"/>
    <w:rsid w:val="00552091"/>
    <w:rsid w:val="00553247"/>
    <w:rsid w:val="00553797"/>
    <w:rsid w:val="00570857"/>
    <w:rsid w:val="0057219B"/>
    <w:rsid w:val="00574404"/>
    <w:rsid w:val="00576F40"/>
    <w:rsid w:val="00584D19"/>
    <w:rsid w:val="005879B0"/>
    <w:rsid w:val="00587A19"/>
    <w:rsid w:val="005906EC"/>
    <w:rsid w:val="00590BB1"/>
    <w:rsid w:val="0059201D"/>
    <w:rsid w:val="00596DDD"/>
    <w:rsid w:val="005A1B74"/>
    <w:rsid w:val="005B24E3"/>
    <w:rsid w:val="005B2E13"/>
    <w:rsid w:val="005B42B3"/>
    <w:rsid w:val="005B4DEE"/>
    <w:rsid w:val="005B59B4"/>
    <w:rsid w:val="005B6B68"/>
    <w:rsid w:val="005B7343"/>
    <w:rsid w:val="005B7BFA"/>
    <w:rsid w:val="005C0733"/>
    <w:rsid w:val="005C24C2"/>
    <w:rsid w:val="005C2C4F"/>
    <w:rsid w:val="005D1D58"/>
    <w:rsid w:val="005D73F0"/>
    <w:rsid w:val="005E0BFC"/>
    <w:rsid w:val="005E21E2"/>
    <w:rsid w:val="005E4DFB"/>
    <w:rsid w:val="005F694C"/>
    <w:rsid w:val="005F775C"/>
    <w:rsid w:val="0060080C"/>
    <w:rsid w:val="00602547"/>
    <w:rsid w:val="00603EBE"/>
    <w:rsid w:val="00603EDA"/>
    <w:rsid w:val="00603F1F"/>
    <w:rsid w:val="006103C2"/>
    <w:rsid w:val="00612636"/>
    <w:rsid w:val="00615F06"/>
    <w:rsid w:val="006210C3"/>
    <w:rsid w:val="006214C4"/>
    <w:rsid w:val="00626024"/>
    <w:rsid w:val="0062631D"/>
    <w:rsid w:val="00626AB4"/>
    <w:rsid w:val="00631E1E"/>
    <w:rsid w:val="00635A68"/>
    <w:rsid w:val="006365FE"/>
    <w:rsid w:val="00637BAD"/>
    <w:rsid w:val="00637F8D"/>
    <w:rsid w:val="00643A7B"/>
    <w:rsid w:val="00645F08"/>
    <w:rsid w:val="00647C1F"/>
    <w:rsid w:val="00654CA4"/>
    <w:rsid w:val="006611E0"/>
    <w:rsid w:val="0067123A"/>
    <w:rsid w:val="006719BD"/>
    <w:rsid w:val="00680B20"/>
    <w:rsid w:val="00685360"/>
    <w:rsid w:val="006877B7"/>
    <w:rsid w:val="00693C9D"/>
    <w:rsid w:val="006A078E"/>
    <w:rsid w:val="006B554E"/>
    <w:rsid w:val="006C0421"/>
    <w:rsid w:val="006D10E9"/>
    <w:rsid w:val="006E070E"/>
    <w:rsid w:val="006E1DBD"/>
    <w:rsid w:val="006E594E"/>
    <w:rsid w:val="006F0FB7"/>
    <w:rsid w:val="006F12AB"/>
    <w:rsid w:val="006F3B43"/>
    <w:rsid w:val="006F540C"/>
    <w:rsid w:val="00701E72"/>
    <w:rsid w:val="00703A28"/>
    <w:rsid w:val="007054B5"/>
    <w:rsid w:val="007067BF"/>
    <w:rsid w:val="00711565"/>
    <w:rsid w:val="00713A0C"/>
    <w:rsid w:val="00713D29"/>
    <w:rsid w:val="007203FB"/>
    <w:rsid w:val="00720BFB"/>
    <w:rsid w:val="00724FEC"/>
    <w:rsid w:val="0072701D"/>
    <w:rsid w:val="007406C5"/>
    <w:rsid w:val="007435F5"/>
    <w:rsid w:val="00745F5D"/>
    <w:rsid w:val="007547B8"/>
    <w:rsid w:val="007663C0"/>
    <w:rsid w:val="00770549"/>
    <w:rsid w:val="0077215E"/>
    <w:rsid w:val="0077351F"/>
    <w:rsid w:val="007739A4"/>
    <w:rsid w:val="0077414A"/>
    <w:rsid w:val="00774A17"/>
    <w:rsid w:val="00777BB2"/>
    <w:rsid w:val="0078031C"/>
    <w:rsid w:val="00784687"/>
    <w:rsid w:val="00784C2C"/>
    <w:rsid w:val="007916B1"/>
    <w:rsid w:val="00791C0F"/>
    <w:rsid w:val="00793F1B"/>
    <w:rsid w:val="007A4BDE"/>
    <w:rsid w:val="007A6D19"/>
    <w:rsid w:val="007A7B6B"/>
    <w:rsid w:val="007B153E"/>
    <w:rsid w:val="007B40C5"/>
    <w:rsid w:val="007B44A1"/>
    <w:rsid w:val="007B4528"/>
    <w:rsid w:val="007B7744"/>
    <w:rsid w:val="007C30C0"/>
    <w:rsid w:val="007C6F21"/>
    <w:rsid w:val="007D1EF1"/>
    <w:rsid w:val="007D4121"/>
    <w:rsid w:val="007E1BB4"/>
    <w:rsid w:val="007E319D"/>
    <w:rsid w:val="007E44FE"/>
    <w:rsid w:val="007E54DC"/>
    <w:rsid w:val="007E6375"/>
    <w:rsid w:val="007F2CAD"/>
    <w:rsid w:val="007F6480"/>
    <w:rsid w:val="007F7C73"/>
    <w:rsid w:val="00800F5B"/>
    <w:rsid w:val="00802DA3"/>
    <w:rsid w:val="00807BA8"/>
    <w:rsid w:val="00814A21"/>
    <w:rsid w:val="00821982"/>
    <w:rsid w:val="008237A3"/>
    <w:rsid w:val="008265EB"/>
    <w:rsid w:val="00831406"/>
    <w:rsid w:val="00832BA6"/>
    <w:rsid w:val="00832BDB"/>
    <w:rsid w:val="0083403F"/>
    <w:rsid w:val="00834364"/>
    <w:rsid w:val="008365D7"/>
    <w:rsid w:val="00837739"/>
    <w:rsid w:val="00842144"/>
    <w:rsid w:val="00842F35"/>
    <w:rsid w:val="008502F3"/>
    <w:rsid w:val="00851547"/>
    <w:rsid w:val="0086106D"/>
    <w:rsid w:val="008629AC"/>
    <w:rsid w:val="00864E1F"/>
    <w:rsid w:val="0087205B"/>
    <w:rsid w:val="0087627A"/>
    <w:rsid w:val="00877996"/>
    <w:rsid w:val="00885FC7"/>
    <w:rsid w:val="00897900"/>
    <w:rsid w:val="008A1521"/>
    <w:rsid w:val="008A18F9"/>
    <w:rsid w:val="008A7273"/>
    <w:rsid w:val="008B1FD8"/>
    <w:rsid w:val="008B23BE"/>
    <w:rsid w:val="008B7A32"/>
    <w:rsid w:val="008C5C0D"/>
    <w:rsid w:val="008C79EC"/>
    <w:rsid w:val="008C7BC9"/>
    <w:rsid w:val="008D0477"/>
    <w:rsid w:val="008D149F"/>
    <w:rsid w:val="008D2B0E"/>
    <w:rsid w:val="008D5642"/>
    <w:rsid w:val="008D6B86"/>
    <w:rsid w:val="008E0F6A"/>
    <w:rsid w:val="008E3024"/>
    <w:rsid w:val="008E4ABE"/>
    <w:rsid w:val="008E607F"/>
    <w:rsid w:val="008E7D4C"/>
    <w:rsid w:val="008F109A"/>
    <w:rsid w:val="008F174F"/>
    <w:rsid w:val="008F3AE3"/>
    <w:rsid w:val="008F4A3C"/>
    <w:rsid w:val="008F6197"/>
    <w:rsid w:val="0090284D"/>
    <w:rsid w:val="00902A3A"/>
    <w:rsid w:val="00903250"/>
    <w:rsid w:val="009034B9"/>
    <w:rsid w:val="00903DBF"/>
    <w:rsid w:val="00905787"/>
    <w:rsid w:val="009058DA"/>
    <w:rsid w:val="00912355"/>
    <w:rsid w:val="00915CAA"/>
    <w:rsid w:val="00917CCE"/>
    <w:rsid w:val="00920442"/>
    <w:rsid w:val="00924F9E"/>
    <w:rsid w:val="00925E3C"/>
    <w:rsid w:val="009279EB"/>
    <w:rsid w:val="00931D67"/>
    <w:rsid w:val="0093516B"/>
    <w:rsid w:val="00940480"/>
    <w:rsid w:val="00942ABA"/>
    <w:rsid w:val="0094367A"/>
    <w:rsid w:val="00944382"/>
    <w:rsid w:val="00945626"/>
    <w:rsid w:val="00963995"/>
    <w:rsid w:val="00964BC4"/>
    <w:rsid w:val="00964FBF"/>
    <w:rsid w:val="009705EC"/>
    <w:rsid w:val="00972D5E"/>
    <w:rsid w:val="009748A1"/>
    <w:rsid w:val="00986A7A"/>
    <w:rsid w:val="0099038E"/>
    <w:rsid w:val="00995403"/>
    <w:rsid w:val="009A1706"/>
    <w:rsid w:val="009A1C42"/>
    <w:rsid w:val="009A1C4C"/>
    <w:rsid w:val="009A4140"/>
    <w:rsid w:val="009B2616"/>
    <w:rsid w:val="009B2680"/>
    <w:rsid w:val="009B53AC"/>
    <w:rsid w:val="009B746D"/>
    <w:rsid w:val="009B79AF"/>
    <w:rsid w:val="009C1704"/>
    <w:rsid w:val="009C1AED"/>
    <w:rsid w:val="009C1B61"/>
    <w:rsid w:val="009D216F"/>
    <w:rsid w:val="009D2589"/>
    <w:rsid w:val="009D2D4C"/>
    <w:rsid w:val="009D4215"/>
    <w:rsid w:val="009D46F9"/>
    <w:rsid w:val="009E3151"/>
    <w:rsid w:val="009E403A"/>
    <w:rsid w:val="009E5B88"/>
    <w:rsid w:val="009E7C5F"/>
    <w:rsid w:val="009F1F4C"/>
    <w:rsid w:val="009F28F9"/>
    <w:rsid w:val="009F3E53"/>
    <w:rsid w:val="00A0332D"/>
    <w:rsid w:val="00A04BBF"/>
    <w:rsid w:val="00A07C4D"/>
    <w:rsid w:val="00A11B25"/>
    <w:rsid w:val="00A13C42"/>
    <w:rsid w:val="00A16EA4"/>
    <w:rsid w:val="00A16FDF"/>
    <w:rsid w:val="00A20B8C"/>
    <w:rsid w:val="00A2130E"/>
    <w:rsid w:val="00A21DBA"/>
    <w:rsid w:val="00A256A1"/>
    <w:rsid w:val="00A26092"/>
    <w:rsid w:val="00A26756"/>
    <w:rsid w:val="00A27F6E"/>
    <w:rsid w:val="00A31360"/>
    <w:rsid w:val="00A332CB"/>
    <w:rsid w:val="00A33EF7"/>
    <w:rsid w:val="00A34A35"/>
    <w:rsid w:val="00A350FC"/>
    <w:rsid w:val="00A35D1E"/>
    <w:rsid w:val="00A420E7"/>
    <w:rsid w:val="00A4284A"/>
    <w:rsid w:val="00A43029"/>
    <w:rsid w:val="00A438A6"/>
    <w:rsid w:val="00A455DA"/>
    <w:rsid w:val="00A4776B"/>
    <w:rsid w:val="00A50BE7"/>
    <w:rsid w:val="00A54C86"/>
    <w:rsid w:val="00A6150A"/>
    <w:rsid w:val="00A61C1D"/>
    <w:rsid w:val="00A6393E"/>
    <w:rsid w:val="00A640BA"/>
    <w:rsid w:val="00A66801"/>
    <w:rsid w:val="00A66AA6"/>
    <w:rsid w:val="00A74A6D"/>
    <w:rsid w:val="00A75F5D"/>
    <w:rsid w:val="00A76C6E"/>
    <w:rsid w:val="00A83E74"/>
    <w:rsid w:val="00A844C2"/>
    <w:rsid w:val="00A9231A"/>
    <w:rsid w:val="00A94A76"/>
    <w:rsid w:val="00A97896"/>
    <w:rsid w:val="00AA0921"/>
    <w:rsid w:val="00AA14E5"/>
    <w:rsid w:val="00AA177D"/>
    <w:rsid w:val="00AA2B20"/>
    <w:rsid w:val="00AA56EA"/>
    <w:rsid w:val="00AB0C4B"/>
    <w:rsid w:val="00AB4FB0"/>
    <w:rsid w:val="00AB6431"/>
    <w:rsid w:val="00AB66D0"/>
    <w:rsid w:val="00AC2576"/>
    <w:rsid w:val="00AC5CF8"/>
    <w:rsid w:val="00AC75F0"/>
    <w:rsid w:val="00AD778A"/>
    <w:rsid w:val="00AE55E5"/>
    <w:rsid w:val="00AF27A5"/>
    <w:rsid w:val="00AF51BD"/>
    <w:rsid w:val="00AF7147"/>
    <w:rsid w:val="00AF725C"/>
    <w:rsid w:val="00B03C39"/>
    <w:rsid w:val="00B07010"/>
    <w:rsid w:val="00B0766C"/>
    <w:rsid w:val="00B10003"/>
    <w:rsid w:val="00B130B0"/>
    <w:rsid w:val="00B13384"/>
    <w:rsid w:val="00B15151"/>
    <w:rsid w:val="00B154EC"/>
    <w:rsid w:val="00B1600E"/>
    <w:rsid w:val="00B16807"/>
    <w:rsid w:val="00B20664"/>
    <w:rsid w:val="00B231B8"/>
    <w:rsid w:val="00B345B9"/>
    <w:rsid w:val="00B3638B"/>
    <w:rsid w:val="00B43068"/>
    <w:rsid w:val="00B46132"/>
    <w:rsid w:val="00B47B26"/>
    <w:rsid w:val="00B5099A"/>
    <w:rsid w:val="00B579A9"/>
    <w:rsid w:val="00B57CCD"/>
    <w:rsid w:val="00B606DA"/>
    <w:rsid w:val="00B63A8D"/>
    <w:rsid w:val="00B63EDA"/>
    <w:rsid w:val="00B63F11"/>
    <w:rsid w:val="00B652A2"/>
    <w:rsid w:val="00B65E8F"/>
    <w:rsid w:val="00B66831"/>
    <w:rsid w:val="00B673BD"/>
    <w:rsid w:val="00B67E13"/>
    <w:rsid w:val="00B716C8"/>
    <w:rsid w:val="00B7463E"/>
    <w:rsid w:val="00B75F51"/>
    <w:rsid w:val="00B7775D"/>
    <w:rsid w:val="00B82B74"/>
    <w:rsid w:val="00B82CDD"/>
    <w:rsid w:val="00B85CD3"/>
    <w:rsid w:val="00B90DA0"/>
    <w:rsid w:val="00B97A7B"/>
    <w:rsid w:val="00BA0A48"/>
    <w:rsid w:val="00BB7C6E"/>
    <w:rsid w:val="00BC1A69"/>
    <w:rsid w:val="00BC6B46"/>
    <w:rsid w:val="00BD0B8F"/>
    <w:rsid w:val="00BD19D3"/>
    <w:rsid w:val="00BD32CA"/>
    <w:rsid w:val="00BD601D"/>
    <w:rsid w:val="00BD6CC2"/>
    <w:rsid w:val="00BD6ED8"/>
    <w:rsid w:val="00BE1573"/>
    <w:rsid w:val="00BE300C"/>
    <w:rsid w:val="00BE5AEE"/>
    <w:rsid w:val="00BE6C79"/>
    <w:rsid w:val="00BF5EA1"/>
    <w:rsid w:val="00BF5EBE"/>
    <w:rsid w:val="00C00F81"/>
    <w:rsid w:val="00C034BC"/>
    <w:rsid w:val="00C05A8A"/>
    <w:rsid w:val="00C0659F"/>
    <w:rsid w:val="00C07134"/>
    <w:rsid w:val="00C1269F"/>
    <w:rsid w:val="00C202FB"/>
    <w:rsid w:val="00C21647"/>
    <w:rsid w:val="00C32ACD"/>
    <w:rsid w:val="00C37C1C"/>
    <w:rsid w:val="00C4498D"/>
    <w:rsid w:val="00C47510"/>
    <w:rsid w:val="00C50A60"/>
    <w:rsid w:val="00C51690"/>
    <w:rsid w:val="00C516EB"/>
    <w:rsid w:val="00C5309B"/>
    <w:rsid w:val="00C63462"/>
    <w:rsid w:val="00C635BC"/>
    <w:rsid w:val="00C63770"/>
    <w:rsid w:val="00C6468D"/>
    <w:rsid w:val="00C6786C"/>
    <w:rsid w:val="00C712A7"/>
    <w:rsid w:val="00C75DF6"/>
    <w:rsid w:val="00C810BF"/>
    <w:rsid w:val="00C85145"/>
    <w:rsid w:val="00C90FE4"/>
    <w:rsid w:val="00C937A1"/>
    <w:rsid w:val="00C95718"/>
    <w:rsid w:val="00CA2825"/>
    <w:rsid w:val="00CA3AA1"/>
    <w:rsid w:val="00CA5822"/>
    <w:rsid w:val="00CA6F96"/>
    <w:rsid w:val="00CB1F1E"/>
    <w:rsid w:val="00CC25F4"/>
    <w:rsid w:val="00CC329C"/>
    <w:rsid w:val="00CC361D"/>
    <w:rsid w:val="00CD3D5B"/>
    <w:rsid w:val="00CE496A"/>
    <w:rsid w:val="00CE53F3"/>
    <w:rsid w:val="00CE58AB"/>
    <w:rsid w:val="00CF194C"/>
    <w:rsid w:val="00CF2040"/>
    <w:rsid w:val="00CF7E20"/>
    <w:rsid w:val="00D01B85"/>
    <w:rsid w:val="00D022CF"/>
    <w:rsid w:val="00D02A67"/>
    <w:rsid w:val="00D02B9C"/>
    <w:rsid w:val="00D05BF8"/>
    <w:rsid w:val="00D05CCA"/>
    <w:rsid w:val="00D1083B"/>
    <w:rsid w:val="00D12C61"/>
    <w:rsid w:val="00D13AB6"/>
    <w:rsid w:val="00D143A4"/>
    <w:rsid w:val="00D1535C"/>
    <w:rsid w:val="00D1603E"/>
    <w:rsid w:val="00D22648"/>
    <w:rsid w:val="00D24EDF"/>
    <w:rsid w:val="00D26184"/>
    <w:rsid w:val="00D27111"/>
    <w:rsid w:val="00D27774"/>
    <w:rsid w:val="00D30566"/>
    <w:rsid w:val="00D35A1F"/>
    <w:rsid w:val="00D35B85"/>
    <w:rsid w:val="00D43EBA"/>
    <w:rsid w:val="00D446A2"/>
    <w:rsid w:val="00D45537"/>
    <w:rsid w:val="00D46C7E"/>
    <w:rsid w:val="00D5533D"/>
    <w:rsid w:val="00D55E85"/>
    <w:rsid w:val="00D5665C"/>
    <w:rsid w:val="00D60070"/>
    <w:rsid w:val="00D60DBE"/>
    <w:rsid w:val="00D718C2"/>
    <w:rsid w:val="00D71D7E"/>
    <w:rsid w:val="00D76CB7"/>
    <w:rsid w:val="00D76CE6"/>
    <w:rsid w:val="00D83492"/>
    <w:rsid w:val="00D83FFE"/>
    <w:rsid w:val="00D85AB0"/>
    <w:rsid w:val="00D965C6"/>
    <w:rsid w:val="00DA22DB"/>
    <w:rsid w:val="00DA4435"/>
    <w:rsid w:val="00DA5183"/>
    <w:rsid w:val="00DA7C10"/>
    <w:rsid w:val="00DA7CBF"/>
    <w:rsid w:val="00DB01F3"/>
    <w:rsid w:val="00DB04AD"/>
    <w:rsid w:val="00DB2C72"/>
    <w:rsid w:val="00DB4360"/>
    <w:rsid w:val="00DB44BA"/>
    <w:rsid w:val="00DB4FF2"/>
    <w:rsid w:val="00DB5D29"/>
    <w:rsid w:val="00DB6DD6"/>
    <w:rsid w:val="00DB7D18"/>
    <w:rsid w:val="00DC5F62"/>
    <w:rsid w:val="00DD0112"/>
    <w:rsid w:val="00DD1C2B"/>
    <w:rsid w:val="00DD2F99"/>
    <w:rsid w:val="00DD6CA5"/>
    <w:rsid w:val="00DE1433"/>
    <w:rsid w:val="00DE52AD"/>
    <w:rsid w:val="00DE5743"/>
    <w:rsid w:val="00DE6F72"/>
    <w:rsid w:val="00DF2A95"/>
    <w:rsid w:val="00DF3445"/>
    <w:rsid w:val="00DF4993"/>
    <w:rsid w:val="00DF5120"/>
    <w:rsid w:val="00E00341"/>
    <w:rsid w:val="00E00796"/>
    <w:rsid w:val="00E023B9"/>
    <w:rsid w:val="00E06A63"/>
    <w:rsid w:val="00E12839"/>
    <w:rsid w:val="00E1300F"/>
    <w:rsid w:val="00E15362"/>
    <w:rsid w:val="00E23E85"/>
    <w:rsid w:val="00E30784"/>
    <w:rsid w:val="00E31148"/>
    <w:rsid w:val="00E32304"/>
    <w:rsid w:val="00E32EB0"/>
    <w:rsid w:val="00E37C94"/>
    <w:rsid w:val="00E4015A"/>
    <w:rsid w:val="00E41205"/>
    <w:rsid w:val="00E42F74"/>
    <w:rsid w:val="00E4382C"/>
    <w:rsid w:val="00E44187"/>
    <w:rsid w:val="00E446E1"/>
    <w:rsid w:val="00E50F89"/>
    <w:rsid w:val="00E5656A"/>
    <w:rsid w:val="00E56AFC"/>
    <w:rsid w:val="00E6125F"/>
    <w:rsid w:val="00E62974"/>
    <w:rsid w:val="00E62F6F"/>
    <w:rsid w:val="00E634D1"/>
    <w:rsid w:val="00E64863"/>
    <w:rsid w:val="00E7003C"/>
    <w:rsid w:val="00E723F3"/>
    <w:rsid w:val="00E72EC6"/>
    <w:rsid w:val="00E80D64"/>
    <w:rsid w:val="00E81C7C"/>
    <w:rsid w:val="00E83B32"/>
    <w:rsid w:val="00E84561"/>
    <w:rsid w:val="00E95333"/>
    <w:rsid w:val="00EA1A57"/>
    <w:rsid w:val="00EA4C12"/>
    <w:rsid w:val="00EA4E06"/>
    <w:rsid w:val="00EA589E"/>
    <w:rsid w:val="00EA5D10"/>
    <w:rsid w:val="00EA6ECE"/>
    <w:rsid w:val="00EB081E"/>
    <w:rsid w:val="00EB2075"/>
    <w:rsid w:val="00EB5369"/>
    <w:rsid w:val="00EB6153"/>
    <w:rsid w:val="00EC138B"/>
    <w:rsid w:val="00ED189D"/>
    <w:rsid w:val="00ED30B9"/>
    <w:rsid w:val="00ED49BC"/>
    <w:rsid w:val="00ED514E"/>
    <w:rsid w:val="00ED6674"/>
    <w:rsid w:val="00EE0587"/>
    <w:rsid w:val="00EE0B4D"/>
    <w:rsid w:val="00EE6CAD"/>
    <w:rsid w:val="00EE7150"/>
    <w:rsid w:val="00EF0728"/>
    <w:rsid w:val="00EF2CD0"/>
    <w:rsid w:val="00EF5AB3"/>
    <w:rsid w:val="00EF65DA"/>
    <w:rsid w:val="00F01EED"/>
    <w:rsid w:val="00F02AF7"/>
    <w:rsid w:val="00F03B7D"/>
    <w:rsid w:val="00F05CA4"/>
    <w:rsid w:val="00F127D3"/>
    <w:rsid w:val="00F22A2A"/>
    <w:rsid w:val="00F22CEF"/>
    <w:rsid w:val="00F2384F"/>
    <w:rsid w:val="00F27F20"/>
    <w:rsid w:val="00F307B2"/>
    <w:rsid w:val="00F31CBA"/>
    <w:rsid w:val="00F3307D"/>
    <w:rsid w:val="00F34836"/>
    <w:rsid w:val="00F3525F"/>
    <w:rsid w:val="00F35B39"/>
    <w:rsid w:val="00F36998"/>
    <w:rsid w:val="00F37E83"/>
    <w:rsid w:val="00F4032A"/>
    <w:rsid w:val="00F413E7"/>
    <w:rsid w:val="00F41E54"/>
    <w:rsid w:val="00F452E2"/>
    <w:rsid w:val="00F636AE"/>
    <w:rsid w:val="00F647B0"/>
    <w:rsid w:val="00F64E91"/>
    <w:rsid w:val="00F808DE"/>
    <w:rsid w:val="00F8391A"/>
    <w:rsid w:val="00F8543C"/>
    <w:rsid w:val="00F961CD"/>
    <w:rsid w:val="00F96552"/>
    <w:rsid w:val="00F97E78"/>
    <w:rsid w:val="00FA376F"/>
    <w:rsid w:val="00FA3D6A"/>
    <w:rsid w:val="00FA55E1"/>
    <w:rsid w:val="00FA5E24"/>
    <w:rsid w:val="00FB0DEA"/>
    <w:rsid w:val="00FB292C"/>
    <w:rsid w:val="00FB4D87"/>
    <w:rsid w:val="00FB6ACF"/>
    <w:rsid w:val="00FB6D19"/>
    <w:rsid w:val="00FC220C"/>
    <w:rsid w:val="00FC51B0"/>
    <w:rsid w:val="00FC7E26"/>
    <w:rsid w:val="00FD2952"/>
    <w:rsid w:val="00FD53C5"/>
    <w:rsid w:val="00FE5825"/>
    <w:rsid w:val="00FE5D9F"/>
    <w:rsid w:val="00FF027A"/>
    <w:rsid w:val="00FF3C32"/>
    <w:rsid w:val="00FF47F2"/>
    <w:rsid w:val="00FF788D"/>
    <w:rsid w:val="00FF7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92F132"/>
  <w15:docId w15:val="{4F78512B-FB2D-4F23-8A65-A1467510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3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4BDE"/>
    <w:pPr>
      <w:tabs>
        <w:tab w:val="center" w:pos="4252"/>
        <w:tab w:val="right" w:pos="8504"/>
      </w:tabs>
      <w:snapToGrid w:val="0"/>
    </w:pPr>
  </w:style>
  <w:style w:type="character" w:customStyle="1" w:styleId="a4">
    <w:name w:val="ヘッダー (文字)"/>
    <w:basedOn w:val="a0"/>
    <w:link w:val="a3"/>
    <w:uiPriority w:val="99"/>
    <w:rsid w:val="007A4BDE"/>
  </w:style>
  <w:style w:type="paragraph" w:styleId="a5">
    <w:name w:val="footer"/>
    <w:basedOn w:val="a"/>
    <w:link w:val="a6"/>
    <w:uiPriority w:val="99"/>
    <w:unhideWhenUsed/>
    <w:rsid w:val="007A4BDE"/>
    <w:pPr>
      <w:tabs>
        <w:tab w:val="center" w:pos="4252"/>
        <w:tab w:val="right" w:pos="8504"/>
      </w:tabs>
      <w:snapToGrid w:val="0"/>
    </w:pPr>
  </w:style>
  <w:style w:type="character" w:customStyle="1" w:styleId="a6">
    <w:name w:val="フッター (文字)"/>
    <w:basedOn w:val="a0"/>
    <w:link w:val="a5"/>
    <w:uiPriority w:val="99"/>
    <w:rsid w:val="007A4BDE"/>
  </w:style>
  <w:style w:type="paragraph" w:styleId="a7">
    <w:name w:val="List Paragraph"/>
    <w:basedOn w:val="a"/>
    <w:uiPriority w:val="34"/>
    <w:qFormat/>
    <w:rsid w:val="00986A7A"/>
    <w:pPr>
      <w:ind w:leftChars="400" w:left="840"/>
    </w:pPr>
  </w:style>
  <w:style w:type="paragraph" w:styleId="a8">
    <w:name w:val="Balloon Text"/>
    <w:basedOn w:val="a"/>
    <w:link w:val="a9"/>
    <w:uiPriority w:val="99"/>
    <w:semiHidden/>
    <w:unhideWhenUsed/>
    <w:rsid w:val="005920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201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FD53C5"/>
    <w:pPr>
      <w:jc w:val="center"/>
    </w:pPr>
  </w:style>
  <w:style w:type="character" w:customStyle="1" w:styleId="ab">
    <w:name w:val="記 (文字)"/>
    <w:basedOn w:val="a0"/>
    <w:link w:val="aa"/>
    <w:uiPriority w:val="99"/>
    <w:rsid w:val="00FD53C5"/>
  </w:style>
  <w:style w:type="paragraph" w:styleId="ac">
    <w:name w:val="Closing"/>
    <w:basedOn w:val="a"/>
    <w:link w:val="ad"/>
    <w:uiPriority w:val="99"/>
    <w:unhideWhenUsed/>
    <w:rsid w:val="00FD53C5"/>
    <w:pPr>
      <w:jc w:val="right"/>
    </w:pPr>
  </w:style>
  <w:style w:type="character" w:customStyle="1" w:styleId="ad">
    <w:name w:val="結語 (文字)"/>
    <w:basedOn w:val="a0"/>
    <w:link w:val="ac"/>
    <w:uiPriority w:val="99"/>
    <w:rsid w:val="00FD53C5"/>
  </w:style>
  <w:style w:type="character" w:styleId="ae">
    <w:name w:val="Hyperlink"/>
    <w:uiPriority w:val="99"/>
    <w:unhideWhenUsed/>
    <w:rsid w:val="00637F8D"/>
    <w:rPr>
      <w:color w:val="0000FF"/>
      <w:u w:val="single"/>
    </w:rPr>
  </w:style>
  <w:style w:type="paragraph" w:styleId="af">
    <w:name w:val="Date"/>
    <w:basedOn w:val="a"/>
    <w:next w:val="a"/>
    <w:link w:val="af0"/>
    <w:uiPriority w:val="99"/>
    <w:semiHidden/>
    <w:unhideWhenUsed/>
    <w:rsid w:val="007F6480"/>
  </w:style>
  <w:style w:type="character" w:customStyle="1" w:styleId="af0">
    <w:name w:val="日付 (文字)"/>
    <w:basedOn w:val="a0"/>
    <w:link w:val="af"/>
    <w:uiPriority w:val="99"/>
    <w:semiHidden/>
    <w:rsid w:val="007F6480"/>
  </w:style>
  <w:style w:type="paragraph" w:styleId="af1">
    <w:name w:val="No Spacing"/>
    <w:uiPriority w:val="1"/>
    <w:qFormat/>
    <w:rsid w:val="00500D69"/>
    <w:pPr>
      <w:widowControl w:val="0"/>
      <w:jc w:val="both"/>
    </w:pPr>
  </w:style>
  <w:style w:type="character" w:styleId="af2">
    <w:name w:val="annotation reference"/>
    <w:basedOn w:val="a0"/>
    <w:uiPriority w:val="99"/>
    <w:semiHidden/>
    <w:unhideWhenUsed/>
    <w:rsid w:val="00013B4C"/>
    <w:rPr>
      <w:sz w:val="18"/>
      <w:szCs w:val="18"/>
    </w:rPr>
  </w:style>
  <w:style w:type="paragraph" w:styleId="af3">
    <w:name w:val="annotation text"/>
    <w:basedOn w:val="a"/>
    <w:link w:val="af4"/>
    <w:uiPriority w:val="99"/>
    <w:unhideWhenUsed/>
    <w:rsid w:val="00013B4C"/>
    <w:pPr>
      <w:jc w:val="left"/>
    </w:pPr>
  </w:style>
  <w:style w:type="character" w:customStyle="1" w:styleId="af4">
    <w:name w:val="コメント文字列 (文字)"/>
    <w:basedOn w:val="a0"/>
    <w:link w:val="af3"/>
    <w:uiPriority w:val="99"/>
    <w:rsid w:val="00013B4C"/>
  </w:style>
  <w:style w:type="paragraph" w:styleId="af5">
    <w:name w:val="annotation subject"/>
    <w:basedOn w:val="af3"/>
    <w:next w:val="af3"/>
    <w:link w:val="af6"/>
    <w:uiPriority w:val="99"/>
    <w:semiHidden/>
    <w:unhideWhenUsed/>
    <w:rsid w:val="00013B4C"/>
    <w:rPr>
      <w:b/>
      <w:bCs/>
    </w:rPr>
  </w:style>
  <w:style w:type="character" w:customStyle="1" w:styleId="af6">
    <w:name w:val="コメント内容 (文字)"/>
    <w:basedOn w:val="af4"/>
    <w:link w:val="af5"/>
    <w:uiPriority w:val="99"/>
    <w:semiHidden/>
    <w:rsid w:val="00013B4C"/>
    <w:rPr>
      <w:b/>
      <w:bCs/>
    </w:rPr>
  </w:style>
  <w:style w:type="character" w:styleId="af7">
    <w:name w:val="FollowedHyperlink"/>
    <w:basedOn w:val="a0"/>
    <w:uiPriority w:val="99"/>
    <w:semiHidden/>
    <w:unhideWhenUsed/>
    <w:rsid w:val="003F45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6750">
      <w:bodyDiv w:val="1"/>
      <w:marLeft w:val="0"/>
      <w:marRight w:val="0"/>
      <w:marTop w:val="0"/>
      <w:marBottom w:val="0"/>
      <w:divBdr>
        <w:top w:val="none" w:sz="0" w:space="0" w:color="auto"/>
        <w:left w:val="none" w:sz="0" w:space="0" w:color="auto"/>
        <w:bottom w:val="none" w:sz="0" w:space="0" w:color="auto"/>
        <w:right w:val="none" w:sz="0" w:space="0" w:color="auto"/>
      </w:divBdr>
    </w:div>
    <w:div w:id="198708607">
      <w:bodyDiv w:val="1"/>
      <w:marLeft w:val="0"/>
      <w:marRight w:val="0"/>
      <w:marTop w:val="0"/>
      <w:marBottom w:val="0"/>
      <w:divBdr>
        <w:top w:val="none" w:sz="0" w:space="0" w:color="auto"/>
        <w:left w:val="none" w:sz="0" w:space="0" w:color="auto"/>
        <w:bottom w:val="none" w:sz="0" w:space="0" w:color="auto"/>
        <w:right w:val="none" w:sz="0" w:space="0" w:color="auto"/>
      </w:divBdr>
    </w:div>
    <w:div w:id="360010445">
      <w:bodyDiv w:val="1"/>
      <w:marLeft w:val="0"/>
      <w:marRight w:val="0"/>
      <w:marTop w:val="0"/>
      <w:marBottom w:val="0"/>
      <w:divBdr>
        <w:top w:val="none" w:sz="0" w:space="0" w:color="auto"/>
        <w:left w:val="none" w:sz="0" w:space="0" w:color="auto"/>
        <w:bottom w:val="none" w:sz="0" w:space="0" w:color="auto"/>
        <w:right w:val="none" w:sz="0" w:space="0" w:color="auto"/>
      </w:divBdr>
    </w:div>
    <w:div w:id="603078401">
      <w:bodyDiv w:val="1"/>
      <w:marLeft w:val="0"/>
      <w:marRight w:val="0"/>
      <w:marTop w:val="0"/>
      <w:marBottom w:val="0"/>
      <w:divBdr>
        <w:top w:val="none" w:sz="0" w:space="0" w:color="auto"/>
        <w:left w:val="none" w:sz="0" w:space="0" w:color="auto"/>
        <w:bottom w:val="none" w:sz="0" w:space="0" w:color="auto"/>
        <w:right w:val="none" w:sz="0" w:space="0" w:color="auto"/>
      </w:divBdr>
    </w:div>
    <w:div w:id="703364512">
      <w:bodyDiv w:val="1"/>
      <w:marLeft w:val="0"/>
      <w:marRight w:val="0"/>
      <w:marTop w:val="0"/>
      <w:marBottom w:val="0"/>
      <w:divBdr>
        <w:top w:val="none" w:sz="0" w:space="0" w:color="auto"/>
        <w:left w:val="none" w:sz="0" w:space="0" w:color="auto"/>
        <w:bottom w:val="none" w:sz="0" w:space="0" w:color="auto"/>
        <w:right w:val="none" w:sz="0" w:space="0" w:color="auto"/>
      </w:divBdr>
    </w:div>
    <w:div w:id="806051905">
      <w:bodyDiv w:val="1"/>
      <w:marLeft w:val="0"/>
      <w:marRight w:val="0"/>
      <w:marTop w:val="0"/>
      <w:marBottom w:val="0"/>
      <w:divBdr>
        <w:top w:val="none" w:sz="0" w:space="0" w:color="auto"/>
        <w:left w:val="none" w:sz="0" w:space="0" w:color="auto"/>
        <w:bottom w:val="none" w:sz="0" w:space="0" w:color="auto"/>
        <w:right w:val="none" w:sz="0" w:space="0" w:color="auto"/>
      </w:divBdr>
    </w:div>
    <w:div w:id="977105316">
      <w:bodyDiv w:val="1"/>
      <w:marLeft w:val="0"/>
      <w:marRight w:val="0"/>
      <w:marTop w:val="0"/>
      <w:marBottom w:val="0"/>
      <w:divBdr>
        <w:top w:val="none" w:sz="0" w:space="0" w:color="auto"/>
        <w:left w:val="none" w:sz="0" w:space="0" w:color="auto"/>
        <w:bottom w:val="none" w:sz="0" w:space="0" w:color="auto"/>
        <w:right w:val="none" w:sz="0" w:space="0" w:color="auto"/>
      </w:divBdr>
    </w:div>
    <w:div w:id="1012148799">
      <w:bodyDiv w:val="1"/>
      <w:marLeft w:val="0"/>
      <w:marRight w:val="0"/>
      <w:marTop w:val="0"/>
      <w:marBottom w:val="0"/>
      <w:divBdr>
        <w:top w:val="none" w:sz="0" w:space="0" w:color="auto"/>
        <w:left w:val="none" w:sz="0" w:space="0" w:color="auto"/>
        <w:bottom w:val="none" w:sz="0" w:space="0" w:color="auto"/>
        <w:right w:val="none" w:sz="0" w:space="0" w:color="auto"/>
      </w:divBdr>
    </w:div>
    <w:div w:id="1614702649">
      <w:bodyDiv w:val="1"/>
      <w:marLeft w:val="0"/>
      <w:marRight w:val="0"/>
      <w:marTop w:val="0"/>
      <w:marBottom w:val="0"/>
      <w:divBdr>
        <w:top w:val="none" w:sz="0" w:space="0" w:color="auto"/>
        <w:left w:val="none" w:sz="0" w:space="0" w:color="auto"/>
        <w:bottom w:val="none" w:sz="0" w:space="0" w:color="auto"/>
        <w:right w:val="none" w:sz="0" w:space="0" w:color="auto"/>
      </w:divBdr>
    </w:div>
    <w:div w:id="1655375566">
      <w:bodyDiv w:val="1"/>
      <w:marLeft w:val="0"/>
      <w:marRight w:val="0"/>
      <w:marTop w:val="0"/>
      <w:marBottom w:val="0"/>
      <w:divBdr>
        <w:top w:val="none" w:sz="0" w:space="0" w:color="auto"/>
        <w:left w:val="none" w:sz="0" w:space="0" w:color="auto"/>
        <w:bottom w:val="none" w:sz="0" w:space="0" w:color="auto"/>
        <w:right w:val="none" w:sz="0" w:space="0" w:color="auto"/>
      </w:divBdr>
    </w:div>
    <w:div w:id="1659965092">
      <w:bodyDiv w:val="1"/>
      <w:marLeft w:val="0"/>
      <w:marRight w:val="0"/>
      <w:marTop w:val="0"/>
      <w:marBottom w:val="0"/>
      <w:divBdr>
        <w:top w:val="none" w:sz="0" w:space="0" w:color="auto"/>
        <w:left w:val="none" w:sz="0" w:space="0" w:color="auto"/>
        <w:bottom w:val="none" w:sz="0" w:space="0" w:color="auto"/>
        <w:right w:val="none" w:sz="0" w:space="0" w:color="auto"/>
      </w:divBdr>
    </w:div>
    <w:div w:id="1666932177">
      <w:bodyDiv w:val="1"/>
      <w:marLeft w:val="0"/>
      <w:marRight w:val="0"/>
      <w:marTop w:val="0"/>
      <w:marBottom w:val="0"/>
      <w:divBdr>
        <w:top w:val="none" w:sz="0" w:space="0" w:color="auto"/>
        <w:left w:val="none" w:sz="0" w:space="0" w:color="auto"/>
        <w:bottom w:val="none" w:sz="0" w:space="0" w:color="auto"/>
        <w:right w:val="none" w:sz="0" w:space="0" w:color="auto"/>
      </w:divBdr>
    </w:div>
    <w:div w:id="188127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kameyama@aiden-net.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026AB-44BC-4905-A6C0-D6894EF9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AIDEN09</dc:creator>
  <cp:keywords/>
  <dc:description/>
  <cp:lastModifiedBy>aiden</cp:lastModifiedBy>
  <cp:revision>6</cp:revision>
  <cp:lastPrinted>2021-01-12T00:26:00Z</cp:lastPrinted>
  <dcterms:created xsi:type="dcterms:W3CDTF">2021-01-13T07:13:00Z</dcterms:created>
  <dcterms:modified xsi:type="dcterms:W3CDTF">2021-01-13T07:18:00Z</dcterms:modified>
</cp:coreProperties>
</file>